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619BC" w14:textId="38B23339" w:rsidR="00C969C4" w:rsidRPr="00F174EB" w:rsidRDefault="009E0FEF" w:rsidP="003B208B">
      <w:pPr>
        <w:tabs>
          <w:tab w:val="left" w:pos="993"/>
        </w:tabs>
        <w:spacing w:line="276" w:lineRule="auto"/>
        <w:ind w:left="142" w:firstLine="426"/>
        <w:jc w:val="center"/>
        <w:rPr>
          <w:rFonts w:ascii="Aptos" w:hAnsi="Aptos" w:cs="Times New Roman"/>
          <w:b/>
          <w:sz w:val="24"/>
          <w:szCs w:val="24"/>
        </w:rPr>
      </w:pPr>
      <w:r w:rsidRPr="00F174EB">
        <w:rPr>
          <w:rFonts w:ascii="Aptos" w:hAnsi="Aptos" w:cs="Times New Roman"/>
          <w:b/>
          <w:sz w:val="24"/>
          <w:szCs w:val="24"/>
        </w:rPr>
        <w:t xml:space="preserve">Инструкция по </w:t>
      </w:r>
      <w:r w:rsidR="00AE1A99" w:rsidRPr="00F174EB">
        <w:rPr>
          <w:rFonts w:ascii="Aptos" w:hAnsi="Aptos" w:cs="Times New Roman"/>
          <w:b/>
          <w:sz w:val="24"/>
          <w:szCs w:val="24"/>
        </w:rPr>
        <w:t>работе с личным кабинетом на сайте</w:t>
      </w:r>
      <w:r w:rsidRPr="00F174EB">
        <w:rPr>
          <w:rFonts w:ascii="Aptos" w:hAnsi="Aptos" w:cs="Times New Roman"/>
          <w:b/>
          <w:sz w:val="24"/>
          <w:szCs w:val="24"/>
        </w:rPr>
        <w:t xml:space="preserve"> vitup.ru</w:t>
      </w:r>
    </w:p>
    <w:p w14:paraId="35EB3863" w14:textId="12A548F9" w:rsidR="00D60330" w:rsidRPr="00F174EB" w:rsidRDefault="00D60330" w:rsidP="003B208B">
      <w:pPr>
        <w:pStyle w:val="a3"/>
        <w:numPr>
          <w:ilvl w:val="0"/>
          <w:numId w:val="5"/>
        </w:numPr>
        <w:tabs>
          <w:tab w:val="left" w:pos="993"/>
        </w:tabs>
        <w:ind w:left="142" w:firstLine="426"/>
        <w:jc w:val="both"/>
        <w:rPr>
          <w:rFonts w:ascii="Aptos" w:hAnsi="Aptos" w:cs="Times New Roman"/>
          <w:sz w:val="24"/>
          <w:szCs w:val="24"/>
        </w:rPr>
      </w:pPr>
      <w:r w:rsidRPr="00F174EB">
        <w:rPr>
          <w:rFonts w:ascii="Aptos" w:hAnsi="Aptos" w:cs="Times New Roman"/>
          <w:sz w:val="24"/>
          <w:szCs w:val="24"/>
        </w:rPr>
        <w:t>Целью создания сайта является улучшение качества сервиса для клиентов</w:t>
      </w:r>
      <w:r w:rsidR="00714DBD" w:rsidRPr="00F174EB">
        <w:rPr>
          <w:rFonts w:ascii="Aptos" w:hAnsi="Aptos" w:cs="Times New Roman"/>
          <w:sz w:val="24"/>
          <w:szCs w:val="24"/>
        </w:rPr>
        <w:t xml:space="preserve"> компании Витап, </w:t>
      </w:r>
      <w:r w:rsidR="004E1317" w:rsidRPr="00F174EB">
        <w:rPr>
          <w:rFonts w:ascii="Aptos" w:hAnsi="Aptos" w:cs="Times New Roman"/>
          <w:sz w:val="24"/>
          <w:szCs w:val="24"/>
        </w:rPr>
        <w:t>информирование клиентов о</w:t>
      </w:r>
      <w:r w:rsidR="00364A50" w:rsidRPr="00F174EB">
        <w:rPr>
          <w:rFonts w:ascii="Aptos" w:hAnsi="Aptos" w:cs="Times New Roman"/>
          <w:sz w:val="24"/>
          <w:szCs w:val="24"/>
        </w:rPr>
        <w:t xml:space="preserve"> полном</w:t>
      </w:r>
      <w:r w:rsidR="004E1317" w:rsidRPr="00F174EB">
        <w:rPr>
          <w:rFonts w:ascii="Aptos" w:hAnsi="Aptos" w:cs="Times New Roman"/>
          <w:sz w:val="24"/>
          <w:szCs w:val="24"/>
        </w:rPr>
        <w:t xml:space="preserve"> ассортименте товаров </w:t>
      </w:r>
      <w:r w:rsidR="00D14044" w:rsidRPr="00F174EB">
        <w:rPr>
          <w:rFonts w:ascii="Aptos" w:hAnsi="Aptos" w:cs="Times New Roman"/>
          <w:sz w:val="24"/>
          <w:szCs w:val="24"/>
        </w:rPr>
        <w:t xml:space="preserve">и </w:t>
      </w:r>
      <w:r w:rsidR="004E1317" w:rsidRPr="00F174EB">
        <w:rPr>
          <w:rFonts w:ascii="Aptos" w:hAnsi="Aptos" w:cs="Times New Roman"/>
          <w:sz w:val="24"/>
          <w:szCs w:val="24"/>
        </w:rPr>
        <w:t>возможности оперативного управлени</w:t>
      </w:r>
      <w:r w:rsidR="008C0578" w:rsidRPr="00F174EB">
        <w:rPr>
          <w:rFonts w:ascii="Aptos" w:hAnsi="Aptos" w:cs="Times New Roman"/>
          <w:sz w:val="24"/>
          <w:szCs w:val="24"/>
        </w:rPr>
        <w:t>я заказами</w:t>
      </w:r>
      <w:r w:rsidR="00591761" w:rsidRPr="00F174EB">
        <w:rPr>
          <w:rFonts w:ascii="Aptos" w:hAnsi="Aptos" w:cs="Times New Roman"/>
          <w:sz w:val="24"/>
          <w:szCs w:val="24"/>
        </w:rPr>
        <w:t xml:space="preserve"> в режиме 24/7</w:t>
      </w:r>
      <w:r w:rsidR="008C0578" w:rsidRPr="00F174EB">
        <w:rPr>
          <w:rFonts w:ascii="Aptos" w:hAnsi="Aptos" w:cs="Times New Roman"/>
          <w:sz w:val="24"/>
          <w:szCs w:val="24"/>
        </w:rPr>
        <w:t>.</w:t>
      </w:r>
    </w:p>
    <w:p w14:paraId="7BCE9797" w14:textId="4198E79D" w:rsidR="008C0578" w:rsidRPr="00F174EB" w:rsidRDefault="00D14044" w:rsidP="003B208B">
      <w:pPr>
        <w:pStyle w:val="a3"/>
        <w:numPr>
          <w:ilvl w:val="0"/>
          <w:numId w:val="5"/>
        </w:numPr>
        <w:tabs>
          <w:tab w:val="left" w:pos="993"/>
        </w:tabs>
        <w:ind w:left="142" w:firstLine="426"/>
        <w:jc w:val="both"/>
        <w:rPr>
          <w:rFonts w:ascii="Aptos" w:hAnsi="Aptos" w:cs="Times New Roman"/>
          <w:sz w:val="24"/>
          <w:szCs w:val="24"/>
        </w:rPr>
      </w:pPr>
      <w:r w:rsidRPr="00F174EB">
        <w:rPr>
          <w:rFonts w:ascii="Aptos" w:hAnsi="Aptos" w:cs="Times New Roman"/>
          <w:sz w:val="24"/>
          <w:szCs w:val="24"/>
        </w:rPr>
        <w:t>Преимущества д</w:t>
      </w:r>
      <w:r w:rsidR="008C0578" w:rsidRPr="00F174EB">
        <w:rPr>
          <w:rFonts w:ascii="Aptos" w:hAnsi="Aptos" w:cs="Times New Roman"/>
          <w:sz w:val="24"/>
          <w:szCs w:val="24"/>
        </w:rPr>
        <w:t>ля торгового представителя</w:t>
      </w:r>
      <w:r w:rsidR="0002499F" w:rsidRPr="00F174EB">
        <w:rPr>
          <w:rFonts w:ascii="Aptos" w:hAnsi="Aptos" w:cs="Times New Roman"/>
          <w:sz w:val="24"/>
          <w:szCs w:val="24"/>
        </w:rPr>
        <w:t xml:space="preserve"> – </w:t>
      </w:r>
      <w:r w:rsidR="00C9683D" w:rsidRPr="00F174EB">
        <w:rPr>
          <w:rFonts w:ascii="Aptos" w:hAnsi="Aptos" w:cs="Times New Roman"/>
          <w:sz w:val="24"/>
          <w:szCs w:val="24"/>
        </w:rPr>
        <w:t xml:space="preserve">возможность </w:t>
      </w:r>
      <w:r w:rsidR="0002499F" w:rsidRPr="00F174EB">
        <w:rPr>
          <w:rFonts w:ascii="Aptos" w:hAnsi="Aptos" w:cs="Times New Roman"/>
          <w:sz w:val="24"/>
          <w:szCs w:val="24"/>
        </w:rPr>
        <w:t>планировани</w:t>
      </w:r>
      <w:r w:rsidR="00C9683D" w:rsidRPr="00F174EB">
        <w:rPr>
          <w:rFonts w:ascii="Aptos" w:hAnsi="Aptos" w:cs="Times New Roman"/>
          <w:sz w:val="24"/>
          <w:szCs w:val="24"/>
        </w:rPr>
        <w:t>я</w:t>
      </w:r>
      <w:r w:rsidR="0002499F" w:rsidRPr="00F174EB">
        <w:rPr>
          <w:rFonts w:ascii="Aptos" w:hAnsi="Aptos" w:cs="Times New Roman"/>
          <w:sz w:val="24"/>
          <w:szCs w:val="24"/>
        </w:rPr>
        <w:t xml:space="preserve"> и управлени</w:t>
      </w:r>
      <w:r w:rsidR="00C9683D" w:rsidRPr="00F174EB">
        <w:rPr>
          <w:rFonts w:ascii="Aptos" w:hAnsi="Aptos" w:cs="Times New Roman"/>
          <w:sz w:val="24"/>
          <w:szCs w:val="24"/>
        </w:rPr>
        <w:t>я</w:t>
      </w:r>
      <w:r w:rsidR="0002499F" w:rsidRPr="00F174EB">
        <w:rPr>
          <w:rFonts w:ascii="Aptos" w:hAnsi="Aptos" w:cs="Times New Roman"/>
          <w:sz w:val="24"/>
          <w:szCs w:val="24"/>
        </w:rPr>
        <w:t xml:space="preserve"> заказами клиентов в режиме реального времени</w:t>
      </w:r>
      <w:r w:rsidR="0094301E" w:rsidRPr="00F174EB">
        <w:rPr>
          <w:rFonts w:ascii="Aptos" w:hAnsi="Aptos" w:cs="Times New Roman"/>
          <w:sz w:val="24"/>
          <w:szCs w:val="24"/>
        </w:rPr>
        <w:t>,</w:t>
      </w:r>
      <w:r w:rsidR="0002499F" w:rsidRPr="00F174EB">
        <w:rPr>
          <w:rFonts w:ascii="Aptos" w:hAnsi="Aptos" w:cs="Times New Roman"/>
          <w:sz w:val="24"/>
          <w:szCs w:val="24"/>
        </w:rPr>
        <w:t xml:space="preserve"> </w:t>
      </w:r>
      <w:r w:rsidR="0094301E" w:rsidRPr="00F174EB">
        <w:rPr>
          <w:rFonts w:ascii="Aptos" w:hAnsi="Aptos" w:cs="Times New Roman"/>
          <w:sz w:val="24"/>
          <w:szCs w:val="24"/>
        </w:rPr>
        <w:t>к</w:t>
      </w:r>
      <w:r w:rsidR="0002499F" w:rsidRPr="00F174EB">
        <w:rPr>
          <w:rFonts w:ascii="Aptos" w:hAnsi="Aptos" w:cs="Times New Roman"/>
          <w:sz w:val="24"/>
          <w:szCs w:val="24"/>
        </w:rPr>
        <w:t>орректировка заявок на поставк</w:t>
      </w:r>
      <w:r w:rsidR="0039205A" w:rsidRPr="00F174EB">
        <w:rPr>
          <w:rFonts w:ascii="Aptos" w:hAnsi="Aptos" w:cs="Times New Roman"/>
          <w:sz w:val="24"/>
          <w:szCs w:val="24"/>
        </w:rPr>
        <w:t xml:space="preserve">у </w:t>
      </w:r>
      <w:r w:rsidR="00C9683D" w:rsidRPr="00F174EB">
        <w:rPr>
          <w:rFonts w:ascii="Aptos" w:hAnsi="Aptos" w:cs="Times New Roman"/>
          <w:sz w:val="24"/>
          <w:szCs w:val="24"/>
        </w:rPr>
        <w:t xml:space="preserve">по количеству и качеству </w:t>
      </w:r>
      <w:r w:rsidR="0039205A" w:rsidRPr="00F174EB">
        <w:rPr>
          <w:rFonts w:ascii="Aptos" w:hAnsi="Aptos" w:cs="Times New Roman"/>
          <w:sz w:val="24"/>
          <w:szCs w:val="24"/>
        </w:rPr>
        <w:t>(если это необходимо). Контроль дебиторской задолженности</w:t>
      </w:r>
      <w:r w:rsidR="00FC7A38" w:rsidRPr="00F174EB">
        <w:rPr>
          <w:rFonts w:ascii="Aptos" w:hAnsi="Aptos" w:cs="Times New Roman"/>
          <w:sz w:val="24"/>
          <w:szCs w:val="24"/>
        </w:rPr>
        <w:t>.</w:t>
      </w:r>
    </w:p>
    <w:p w14:paraId="66D61956" w14:textId="7435558E" w:rsidR="009F384A" w:rsidRPr="00F174EB" w:rsidRDefault="00C17D55" w:rsidP="003B208B">
      <w:pPr>
        <w:pStyle w:val="a3"/>
        <w:numPr>
          <w:ilvl w:val="0"/>
          <w:numId w:val="5"/>
        </w:numPr>
        <w:tabs>
          <w:tab w:val="left" w:pos="993"/>
        </w:tabs>
        <w:ind w:left="142" w:firstLine="426"/>
        <w:jc w:val="both"/>
        <w:rPr>
          <w:rFonts w:ascii="Aptos" w:hAnsi="Aptos" w:cs="Times New Roman"/>
          <w:sz w:val="24"/>
          <w:szCs w:val="24"/>
        </w:rPr>
      </w:pPr>
      <w:r w:rsidRPr="00F174EB">
        <w:rPr>
          <w:rFonts w:ascii="Aptos" w:hAnsi="Aptos" w:cs="Times New Roman"/>
          <w:b/>
          <w:sz w:val="24"/>
          <w:szCs w:val="24"/>
        </w:rPr>
        <w:t xml:space="preserve">Создание </w:t>
      </w:r>
      <w:r w:rsidR="00FC7A38" w:rsidRPr="00F174EB">
        <w:rPr>
          <w:rFonts w:ascii="Aptos" w:hAnsi="Aptos" w:cs="Times New Roman"/>
          <w:b/>
          <w:sz w:val="24"/>
          <w:szCs w:val="24"/>
        </w:rPr>
        <w:t xml:space="preserve">кабинета </w:t>
      </w:r>
      <w:r w:rsidR="009E0FEF" w:rsidRPr="00F174EB">
        <w:rPr>
          <w:rFonts w:ascii="Aptos" w:hAnsi="Aptos" w:cs="Times New Roman"/>
          <w:b/>
          <w:sz w:val="24"/>
          <w:szCs w:val="24"/>
        </w:rPr>
        <w:t>пользователя</w:t>
      </w:r>
      <w:r w:rsidR="00FC7A38" w:rsidRPr="00F174EB">
        <w:rPr>
          <w:rFonts w:ascii="Aptos" w:hAnsi="Aptos" w:cs="Times New Roman"/>
          <w:b/>
          <w:sz w:val="24"/>
          <w:szCs w:val="24"/>
        </w:rPr>
        <w:t xml:space="preserve"> осуществляется </w:t>
      </w:r>
      <w:r w:rsidR="00E12115" w:rsidRPr="00F174EB">
        <w:rPr>
          <w:rFonts w:ascii="Aptos" w:hAnsi="Aptos" w:cs="Times New Roman"/>
          <w:b/>
          <w:sz w:val="24"/>
          <w:szCs w:val="24"/>
        </w:rPr>
        <w:t xml:space="preserve">на основании действующего договора поставки </w:t>
      </w:r>
      <w:r w:rsidR="000E2E99" w:rsidRPr="00F174EB">
        <w:rPr>
          <w:rFonts w:ascii="Aptos" w:hAnsi="Aptos" w:cs="Times New Roman"/>
          <w:b/>
          <w:sz w:val="24"/>
          <w:szCs w:val="24"/>
        </w:rPr>
        <w:t>силами ответственного сотрудника компании Витап. Для корректно</w:t>
      </w:r>
      <w:r w:rsidR="00DA671D" w:rsidRPr="00F174EB">
        <w:rPr>
          <w:rFonts w:ascii="Aptos" w:hAnsi="Aptos" w:cs="Times New Roman"/>
          <w:b/>
          <w:sz w:val="24"/>
          <w:szCs w:val="24"/>
        </w:rPr>
        <w:t>й работы необходим</w:t>
      </w:r>
      <w:r w:rsidR="00CE5D5A" w:rsidRPr="00F174EB">
        <w:rPr>
          <w:rFonts w:ascii="Aptos" w:hAnsi="Aptos" w:cs="Times New Roman"/>
          <w:b/>
          <w:sz w:val="24"/>
          <w:szCs w:val="24"/>
        </w:rPr>
        <w:t>о</w:t>
      </w:r>
      <w:r w:rsidR="00DA671D" w:rsidRPr="00F174EB">
        <w:rPr>
          <w:rFonts w:ascii="Aptos" w:hAnsi="Aptos" w:cs="Times New Roman"/>
          <w:b/>
          <w:sz w:val="24"/>
          <w:szCs w:val="24"/>
        </w:rPr>
        <w:t xml:space="preserve"> </w:t>
      </w:r>
      <w:r w:rsidR="00CE5D5A" w:rsidRPr="00F174EB">
        <w:rPr>
          <w:rFonts w:ascii="Aptos" w:hAnsi="Aptos" w:cs="Times New Roman"/>
          <w:b/>
          <w:sz w:val="24"/>
          <w:szCs w:val="24"/>
        </w:rPr>
        <w:t xml:space="preserve">предоставить </w:t>
      </w:r>
      <w:r w:rsidR="00DA671D" w:rsidRPr="00F174EB">
        <w:rPr>
          <w:rFonts w:ascii="Aptos" w:hAnsi="Aptos" w:cs="Times New Roman"/>
          <w:b/>
          <w:sz w:val="24"/>
          <w:szCs w:val="24"/>
        </w:rPr>
        <w:t>адрес электронной почты (на который отправля</w:t>
      </w:r>
      <w:r w:rsidR="00591761" w:rsidRPr="00F174EB">
        <w:rPr>
          <w:rFonts w:ascii="Aptos" w:hAnsi="Aptos" w:cs="Times New Roman"/>
          <w:b/>
          <w:sz w:val="24"/>
          <w:szCs w:val="24"/>
        </w:rPr>
        <w:t>ется информация о</w:t>
      </w:r>
      <w:r w:rsidR="00DA671D" w:rsidRPr="00F174EB">
        <w:rPr>
          <w:rFonts w:ascii="Aptos" w:hAnsi="Aptos" w:cs="Times New Roman"/>
          <w:b/>
          <w:sz w:val="24"/>
          <w:szCs w:val="24"/>
        </w:rPr>
        <w:t xml:space="preserve"> заказ</w:t>
      </w:r>
      <w:r w:rsidR="00591761" w:rsidRPr="00F174EB">
        <w:rPr>
          <w:rFonts w:ascii="Aptos" w:hAnsi="Aptos" w:cs="Times New Roman"/>
          <w:b/>
          <w:sz w:val="24"/>
          <w:szCs w:val="24"/>
        </w:rPr>
        <w:t>ах</w:t>
      </w:r>
      <w:r w:rsidR="00DA671D" w:rsidRPr="00F174EB">
        <w:rPr>
          <w:rFonts w:ascii="Aptos" w:hAnsi="Aptos" w:cs="Times New Roman"/>
          <w:b/>
          <w:sz w:val="24"/>
          <w:szCs w:val="24"/>
        </w:rPr>
        <w:t xml:space="preserve">) и </w:t>
      </w:r>
      <w:r w:rsidR="00F92A25" w:rsidRPr="00F174EB">
        <w:rPr>
          <w:rFonts w:ascii="Aptos" w:hAnsi="Aptos" w:cs="Times New Roman"/>
          <w:b/>
          <w:sz w:val="24"/>
          <w:szCs w:val="24"/>
        </w:rPr>
        <w:t>номер телефона торговой точки.</w:t>
      </w:r>
      <w:r w:rsidR="004A1266" w:rsidRPr="00F174EB">
        <w:rPr>
          <w:rFonts w:ascii="Aptos" w:hAnsi="Aptos" w:cs="Times New Roman"/>
          <w:b/>
          <w:sz w:val="24"/>
          <w:szCs w:val="24"/>
        </w:rPr>
        <w:t xml:space="preserve"> </w:t>
      </w:r>
      <w:r w:rsidR="003E45E4" w:rsidRPr="00F174EB">
        <w:rPr>
          <w:rFonts w:ascii="Aptos" w:hAnsi="Aptos" w:cs="Times New Roman"/>
          <w:b/>
          <w:sz w:val="24"/>
          <w:szCs w:val="24"/>
        </w:rPr>
        <w:t>При этом</w:t>
      </w:r>
      <w:r w:rsidR="004A1266" w:rsidRPr="00F174EB">
        <w:rPr>
          <w:rFonts w:ascii="Aptos" w:hAnsi="Aptos" w:cs="Times New Roman"/>
          <w:b/>
          <w:sz w:val="24"/>
          <w:szCs w:val="24"/>
        </w:rPr>
        <w:t xml:space="preserve"> клиенту назначается персональный менеджер</w:t>
      </w:r>
      <w:r w:rsidR="003E45E4" w:rsidRPr="00F174EB">
        <w:rPr>
          <w:rFonts w:ascii="Aptos" w:hAnsi="Aptos" w:cs="Times New Roman"/>
          <w:b/>
          <w:sz w:val="24"/>
          <w:szCs w:val="24"/>
        </w:rPr>
        <w:t xml:space="preserve"> (торговый представитель</w:t>
      </w:r>
      <w:r w:rsidR="00C73D20" w:rsidRPr="00F174EB">
        <w:rPr>
          <w:rFonts w:ascii="Aptos" w:hAnsi="Aptos" w:cs="Times New Roman"/>
          <w:b/>
          <w:sz w:val="24"/>
          <w:szCs w:val="24"/>
        </w:rPr>
        <w:t>, ответственный за работу по заказам</w:t>
      </w:r>
      <w:r w:rsidR="003E45E4" w:rsidRPr="00F174EB">
        <w:rPr>
          <w:rFonts w:ascii="Aptos" w:hAnsi="Aptos" w:cs="Times New Roman"/>
          <w:b/>
          <w:sz w:val="24"/>
          <w:szCs w:val="24"/>
        </w:rPr>
        <w:t>).</w:t>
      </w:r>
    </w:p>
    <w:p w14:paraId="3DEE7CD1" w14:textId="23EA8C6D" w:rsidR="00F92A25" w:rsidRPr="00F174EB" w:rsidRDefault="00F92A25" w:rsidP="003B208B">
      <w:pPr>
        <w:pStyle w:val="a3"/>
        <w:numPr>
          <w:ilvl w:val="0"/>
          <w:numId w:val="5"/>
        </w:numPr>
        <w:tabs>
          <w:tab w:val="left" w:pos="993"/>
        </w:tabs>
        <w:ind w:left="142" w:firstLine="426"/>
        <w:jc w:val="both"/>
        <w:rPr>
          <w:rFonts w:ascii="Aptos" w:hAnsi="Aptos" w:cs="Times New Roman"/>
          <w:sz w:val="24"/>
          <w:szCs w:val="24"/>
        </w:rPr>
      </w:pPr>
      <w:r w:rsidRPr="00F174EB">
        <w:rPr>
          <w:rFonts w:ascii="Aptos" w:hAnsi="Aptos" w:cs="Times New Roman"/>
          <w:bCs/>
          <w:sz w:val="24"/>
          <w:szCs w:val="24"/>
        </w:rPr>
        <w:t xml:space="preserve">На каждую отдельную торговую точку в системе создается </w:t>
      </w:r>
      <w:r w:rsidR="00805FD4" w:rsidRPr="00F174EB">
        <w:rPr>
          <w:rFonts w:ascii="Aptos" w:hAnsi="Aptos" w:cs="Times New Roman"/>
          <w:bCs/>
          <w:sz w:val="24"/>
          <w:szCs w:val="24"/>
        </w:rPr>
        <w:t>кабинет пользователя с уникальным логином и паролем, который затем передается клиенту</w:t>
      </w:r>
      <w:r w:rsidR="00067841" w:rsidRPr="00F174EB">
        <w:rPr>
          <w:rFonts w:ascii="Aptos" w:hAnsi="Aptos" w:cs="Times New Roman"/>
          <w:bCs/>
          <w:sz w:val="24"/>
          <w:szCs w:val="24"/>
        </w:rPr>
        <w:t xml:space="preserve"> </w:t>
      </w:r>
      <w:r w:rsidR="0067316A" w:rsidRPr="00F174EB">
        <w:rPr>
          <w:rFonts w:ascii="Aptos" w:hAnsi="Aptos" w:cs="Times New Roman"/>
          <w:bCs/>
          <w:sz w:val="24"/>
          <w:szCs w:val="24"/>
        </w:rPr>
        <w:t xml:space="preserve">(логин и пароль </w:t>
      </w:r>
      <w:r w:rsidR="000E41C5" w:rsidRPr="00F174EB">
        <w:rPr>
          <w:rFonts w:ascii="Aptos" w:hAnsi="Aptos" w:cs="Times New Roman"/>
          <w:bCs/>
          <w:sz w:val="24"/>
          <w:szCs w:val="24"/>
        </w:rPr>
        <w:t xml:space="preserve">никогда </w:t>
      </w:r>
      <w:r w:rsidR="0067316A" w:rsidRPr="00F174EB">
        <w:rPr>
          <w:rFonts w:ascii="Aptos" w:hAnsi="Aptos" w:cs="Times New Roman"/>
          <w:bCs/>
          <w:sz w:val="24"/>
          <w:szCs w:val="24"/>
        </w:rPr>
        <w:t>не переда</w:t>
      </w:r>
      <w:r w:rsidR="000E41C5" w:rsidRPr="00F174EB">
        <w:rPr>
          <w:rFonts w:ascii="Aptos" w:hAnsi="Aptos" w:cs="Times New Roman"/>
          <w:bCs/>
          <w:sz w:val="24"/>
          <w:szCs w:val="24"/>
        </w:rPr>
        <w:t>ется</w:t>
      </w:r>
      <w:r w:rsidR="0067316A" w:rsidRPr="00F174EB">
        <w:rPr>
          <w:rFonts w:ascii="Aptos" w:hAnsi="Aptos" w:cs="Times New Roman"/>
          <w:bCs/>
          <w:sz w:val="24"/>
          <w:szCs w:val="24"/>
        </w:rPr>
        <w:t xml:space="preserve"> третьим лицам). </w:t>
      </w:r>
      <w:r w:rsidR="00067841" w:rsidRPr="00F174EB">
        <w:rPr>
          <w:rFonts w:ascii="Aptos" w:hAnsi="Aptos" w:cs="Times New Roman"/>
          <w:bCs/>
          <w:sz w:val="24"/>
          <w:szCs w:val="24"/>
        </w:rPr>
        <w:t xml:space="preserve">При возникновении </w:t>
      </w:r>
      <w:r w:rsidR="00020009" w:rsidRPr="00F174EB">
        <w:rPr>
          <w:rFonts w:ascii="Aptos" w:hAnsi="Aptos" w:cs="Times New Roman"/>
          <w:bCs/>
          <w:sz w:val="24"/>
          <w:szCs w:val="24"/>
        </w:rPr>
        <w:t>любых проблем</w:t>
      </w:r>
      <w:r w:rsidR="00067841" w:rsidRPr="00F174EB">
        <w:rPr>
          <w:rFonts w:ascii="Aptos" w:hAnsi="Aptos" w:cs="Times New Roman"/>
          <w:bCs/>
          <w:sz w:val="24"/>
          <w:szCs w:val="24"/>
        </w:rPr>
        <w:t xml:space="preserve"> с доступом </w:t>
      </w:r>
      <w:r w:rsidR="00246DA3" w:rsidRPr="00F174EB">
        <w:rPr>
          <w:rFonts w:ascii="Aptos" w:hAnsi="Aptos" w:cs="Times New Roman"/>
          <w:bCs/>
          <w:sz w:val="24"/>
          <w:szCs w:val="24"/>
        </w:rPr>
        <w:t xml:space="preserve">в личный кабинет </w:t>
      </w:r>
      <w:r w:rsidR="00020009" w:rsidRPr="00F174EB">
        <w:rPr>
          <w:rFonts w:ascii="Aptos" w:hAnsi="Aptos" w:cs="Times New Roman"/>
          <w:bCs/>
          <w:sz w:val="24"/>
          <w:szCs w:val="24"/>
        </w:rPr>
        <w:t xml:space="preserve">срочно </w:t>
      </w:r>
      <w:r w:rsidR="00896E0C" w:rsidRPr="00F174EB">
        <w:rPr>
          <w:rFonts w:ascii="Aptos" w:hAnsi="Aptos" w:cs="Times New Roman"/>
          <w:bCs/>
          <w:sz w:val="24"/>
          <w:szCs w:val="24"/>
        </w:rPr>
        <w:t xml:space="preserve">сообщить </w:t>
      </w:r>
      <w:r w:rsidR="00067841" w:rsidRPr="00F174EB">
        <w:rPr>
          <w:rFonts w:ascii="Aptos" w:hAnsi="Aptos" w:cs="Times New Roman"/>
          <w:bCs/>
          <w:sz w:val="24"/>
          <w:szCs w:val="24"/>
        </w:rPr>
        <w:t>пи</w:t>
      </w:r>
      <w:r w:rsidR="00F665F5" w:rsidRPr="00F174EB">
        <w:rPr>
          <w:rFonts w:ascii="Aptos" w:hAnsi="Aptos" w:cs="Times New Roman"/>
          <w:bCs/>
          <w:sz w:val="24"/>
          <w:szCs w:val="24"/>
        </w:rPr>
        <w:t xml:space="preserve">сьмом на почту </w:t>
      </w:r>
      <w:hyperlink r:id="rId5" w:history="1">
        <w:r w:rsidR="000E2019" w:rsidRPr="00F174EB">
          <w:rPr>
            <w:rStyle w:val="a4"/>
            <w:rFonts w:ascii="Aptos" w:hAnsi="Aptos" w:cs="Times New Roman"/>
            <w:bCs/>
            <w:sz w:val="24"/>
            <w:szCs w:val="24"/>
            <w:lang w:val="en-US"/>
          </w:rPr>
          <w:t>support</w:t>
        </w:r>
        <w:r w:rsidR="000E2019" w:rsidRPr="00F174EB">
          <w:rPr>
            <w:rStyle w:val="a4"/>
            <w:rFonts w:ascii="Aptos" w:hAnsi="Aptos" w:cs="Times New Roman"/>
            <w:bCs/>
            <w:sz w:val="24"/>
            <w:szCs w:val="24"/>
          </w:rPr>
          <w:t>@</w:t>
        </w:r>
        <w:r w:rsidR="000E2019" w:rsidRPr="00F174EB">
          <w:rPr>
            <w:rStyle w:val="a4"/>
            <w:rFonts w:ascii="Aptos" w:hAnsi="Aptos" w:cs="Times New Roman"/>
            <w:bCs/>
            <w:sz w:val="24"/>
            <w:szCs w:val="24"/>
            <w:lang w:val="en-US"/>
          </w:rPr>
          <w:t>vitup</w:t>
        </w:r>
        <w:r w:rsidR="000E2019" w:rsidRPr="00F174EB">
          <w:rPr>
            <w:rStyle w:val="a4"/>
            <w:rFonts w:ascii="Aptos" w:hAnsi="Aptos" w:cs="Times New Roman"/>
            <w:bCs/>
            <w:sz w:val="24"/>
            <w:szCs w:val="24"/>
          </w:rPr>
          <w:t>.</w:t>
        </w:r>
        <w:r w:rsidR="000E2019" w:rsidRPr="00F174EB">
          <w:rPr>
            <w:rStyle w:val="a4"/>
            <w:rFonts w:ascii="Aptos" w:hAnsi="Aptos" w:cs="Times New Roman"/>
            <w:bCs/>
            <w:sz w:val="24"/>
            <w:szCs w:val="24"/>
            <w:lang w:val="en-US"/>
          </w:rPr>
          <w:t>ru</w:t>
        </w:r>
      </w:hyperlink>
    </w:p>
    <w:p w14:paraId="3F07012C" w14:textId="340E9839" w:rsidR="00017F1C" w:rsidRPr="00F174EB" w:rsidRDefault="00703569" w:rsidP="003B208B">
      <w:pPr>
        <w:pStyle w:val="a3"/>
        <w:numPr>
          <w:ilvl w:val="0"/>
          <w:numId w:val="5"/>
        </w:numPr>
        <w:tabs>
          <w:tab w:val="left" w:pos="993"/>
        </w:tabs>
        <w:ind w:left="142" w:firstLine="426"/>
        <w:jc w:val="both"/>
        <w:rPr>
          <w:rFonts w:ascii="Aptos" w:hAnsi="Aptos" w:cs="Times New Roman"/>
          <w:sz w:val="24"/>
          <w:szCs w:val="24"/>
        </w:rPr>
      </w:pPr>
      <w:r w:rsidRPr="00F174EB">
        <w:rPr>
          <w:rFonts w:ascii="Aptos" w:hAnsi="Aptos" w:cs="Times New Roman"/>
          <w:bCs/>
          <w:sz w:val="24"/>
          <w:szCs w:val="24"/>
        </w:rPr>
        <w:t xml:space="preserve">Цены </w:t>
      </w:r>
      <w:r w:rsidR="00100822" w:rsidRPr="00F174EB">
        <w:rPr>
          <w:rFonts w:ascii="Aptos" w:hAnsi="Aptos" w:cs="Times New Roman"/>
          <w:bCs/>
          <w:sz w:val="24"/>
          <w:szCs w:val="24"/>
        </w:rPr>
        <w:t xml:space="preserve">в личном кабинете </w:t>
      </w:r>
      <w:r w:rsidRPr="00F174EB">
        <w:rPr>
          <w:rFonts w:ascii="Aptos" w:hAnsi="Aptos" w:cs="Times New Roman"/>
          <w:bCs/>
          <w:sz w:val="24"/>
          <w:szCs w:val="24"/>
        </w:rPr>
        <w:t xml:space="preserve">на сайте </w:t>
      </w:r>
      <w:r w:rsidR="005B14A0" w:rsidRPr="00F174EB">
        <w:rPr>
          <w:rFonts w:ascii="Aptos" w:hAnsi="Aptos" w:cs="Times New Roman"/>
          <w:bCs/>
          <w:sz w:val="24"/>
          <w:szCs w:val="24"/>
        </w:rPr>
        <w:t>соответствуют условиям коммерческой политики (по итогам работы за месяц)</w:t>
      </w:r>
      <w:r w:rsidR="00067841" w:rsidRPr="00F174EB">
        <w:rPr>
          <w:rFonts w:ascii="Aptos" w:hAnsi="Aptos" w:cs="Times New Roman"/>
          <w:bCs/>
          <w:sz w:val="24"/>
          <w:szCs w:val="24"/>
        </w:rPr>
        <w:t>.</w:t>
      </w:r>
      <w:r w:rsidR="00F665F5" w:rsidRPr="00F174EB">
        <w:rPr>
          <w:rFonts w:ascii="Aptos" w:hAnsi="Aptos" w:cs="Times New Roman"/>
          <w:bCs/>
          <w:sz w:val="24"/>
          <w:szCs w:val="24"/>
        </w:rPr>
        <w:t xml:space="preserve"> </w:t>
      </w:r>
      <w:r w:rsidR="0041770B" w:rsidRPr="00F174EB">
        <w:rPr>
          <w:rFonts w:ascii="Aptos" w:hAnsi="Aptos" w:cs="Times New Roman"/>
          <w:bCs/>
          <w:sz w:val="24"/>
          <w:szCs w:val="24"/>
        </w:rPr>
        <w:t>Вопросы по коммерческой политике и цен</w:t>
      </w:r>
      <w:r w:rsidR="00AF1FD5" w:rsidRPr="00F174EB">
        <w:rPr>
          <w:rFonts w:ascii="Aptos" w:hAnsi="Aptos" w:cs="Times New Roman"/>
          <w:bCs/>
          <w:sz w:val="24"/>
          <w:szCs w:val="24"/>
        </w:rPr>
        <w:t xml:space="preserve">ообразованию </w:t>
      </w:r>
      <w:r w:rsidR="0041770B" w:rsidRPr="00F174EB">
        <w:rPr>
          <w:rFonts w:ascii="Aptos" w:hAnsi="Aptos" w:cs="Times New Roman"/>
          <w:bCs/>
          <w:sz w:val="24"/>
          <w:szCs w:val="24"/>
        </w:rPr>
        <w:t xml:space="preserve">можно адресовать на почту </w:t>
      </w:r>
      <w:hyperlink r:id="rId6" w:history="1">
        <w:r w:rsidR="000E2019" w:rsidRPr="00F174EB">
          <w:rPr>
            <w:rStyle w:val="a4"/>
            <w:rFonts w:ascii="Aptos" w:hAnsi="Aptos" w:cs="Times New Roman"/>
            <w:bCs/>
            <w:sz w:val="24"/>
            <w:szCs w:val="24"/>
            <w:lang w:val="en-US"/>
          </w:rPr>
          <w:t>sales</w:t>
        </w:r>
        <w:r w:rsidR="000E2019" w:rsidRPr="00F174EB">
          <w:rPr>
            <w:rStyle w:val="a4"/>
            <w:rFonts w:ascii="Aptos" w:hAnsi="Aptos" w:cs="Times New Roman"/>
            <w:bCs/>
            <w:sz w:val="24"/>
            <w:szCs w:val="24"/>
          </w:rPr>
          <w:t>@</w:t>
        </w:r>
        <w:r w:rsidR="000E2019" w:rsidRPr="00F174EB">
          <w:rPr>
            <w:rStyle w:val="a4"/>
            <w:rFonts w:ascii="Aptos" w:hAnsi="Aptos" w:cs="Times New Roman"/>
            <w:bCs/>
            <w:sz w:val="24"/>
            <w:szCs w:val="24"/>
            <w:lang w:val="en-US"/>
          </w:rPr>
          <w:t>vitup</w:t>
        </w:r>
        <w:r w:rsidR="000E2019" w:rsidRPr="00F174EB">
          <w:rPr>
            <w:rStyle w:val="a4"/>
            <w:rFonts w:ascii="Aptos" w:hAnsi="Aptos" w:cs="Times New Roman"/>
            <w:bCs/>
            <w:sz w:val="24"/>
            <w:szCs w:val="24"/>
          </w:rPr>
          <w:t>.</w:t>
        </w:r>
        <w:r w:rsidR="000E2019" w:rsidRPr="00F174EB">
          <w:rPr>
            <w:rStyle w:val="a4"/>
            <w:rFonts w:ascii="Aptos" w:hAnsi="Aptos" w:cs="Times New Roman"/>
            <w:bCs/>
            <w:sz w:val="24"/>
            <w:szCs w:val="24"/>
            <w:lang w:val="en-US"/>
          </w:rPr>
          <w:t>ru</w:t>
        </w:r>
      </w:hyperlink>
    </w:p>
    <w:p w14:paraId="18D1C993" w14:textId="2643B016" w:rsidR="000E2019" w:rsidRPr="00F174EB" w:rsidRDefault="00CD07CB" w:rsidP="003B208B">
      <w:pPr>
        <w:pStyle w:val="a3"/>
        <w:numPr>
          <w:ilvl w:val="0"/>
          <w:numId w:val="5"/>
        </w:numPr>
        <w:tabs>
          <w:tab w:val="left" w:pos="993"/>
        </w:tabs>
        <w:ind w:left="142" w:firstLine="426"/>
        <w:jc w:val="both"/>
        <w:rPr>
          <w:rFonts w:ascii="Aptos" w:hAnsi="Aptos" w:cs="Times New Roman"/>
          <w:sz w:val="24"/>
          <w:szCs w:val="24"/>
        </w:rPr>
      </w:pPr>
      <w:r w:rsidRPr="00F174EB">
        <w:rPr>
          <w:rFonts w:ascii="Aptos" w:hAnsi="Aptos" w:cs="Times New Roman"/>
          <w:sz w:val="24"/>
          <w:szCs w:val="24"/>
        </w:rPr>
        <w:t>Самостоятельное ф</w:t>
      </w:r>
      <w:r w:rsidR="003E45E4" w:rsidRPr="00F174EB">
        <w:rPr>
          <w:rFonts w:ascii="Aptos" w:hAnsi="Aptos" w:cs="Times New Roman"/>
          <w:sz w:val="24"/>
          <w:szCs w:val="24"/>
        </w:rPr>
        <w:t xml:space="preserve">ормирование </w:t>
      </w:r>
      <w:r w:rsidR="00246DA3" w:rsidRPr="00F174EB">
        <w:rPr>
          <w:rFonts w:ascii="Aptos" w:hAnsi="Aptos" w:cs="Times New Roman"/>
          <w:sz w:val="24"/>
          <w:szCs w:val="24"/>
        </w:rPr>
        <w:t xml:space="preserve">клиентом </w:t>
      </w:r>
      <w:r w:rsidR="003E45E4" w:rsidRPr="00F174EB">
        <w:rPr>
          <w:rFonts w:ascii="Aptos" w:hAnsi="Aptos" w:cs="Times New Roman"/>
          <w:sz w:val="24"/>
          <w:szCs w:val="24"/>
        </w:rPr>
        <w:t xml:space="preserve">предзаказа осуществляется перемещением товара из </w:t>
      </w:r>
      <w:r w:rsidRPr="00F174EB">
        <w:rPr>
          <w:rFonts w:ascii="Aptos" w:hAnsi="Aptos" w:cs="Times New Roman"/>
          <w:sz w:val="24"/>
          <w:szCs w:val="24"/>
        </w:rPr>
        <w:t>раздела «</w:t>
      </w:r>
      <w:r w:rsidR="003E45E4" w:rsidRPr="00F174EB">
        <w:rPr>
          <w:rFonts w:ascii="Aptos" w:hAnsi="Aptos" w:cs="Times New Roman"/>
          <w:sz w:val="24"/>
          <w:szCs w:val="24"/>
        </w:rPr>
        <w:t>каталог</w:t>
      </w:r>
      <w:r w:rsidRPr="00F174EB">
        <w:rPr>
          <w:rFonts w:ascii="Aptos" w:hAnsi="Aptos" w:cs="Times New Roman"/>
          <w:sz w:val="24"/>
          <w:szCs w:val="24"/>
        </w:rPr>
        <w:t>»</w:t>
      </w:r>
      <w:r w:rsidR="003E45E4" w:rsidRPr="00F174EB">
        <w:rPr>
          <w:rFonts w:ascii="Aptos" w:hAnsi="Aptos" w:cs="Times New Roman"/>
          <w:sz w:val="24"/>
          <w:szCs w:val="24"/>
        </w:rPr>
        <w:t xml:space="preserve"> в корзину. </w:t>
      </w:r>
      <w:r w:rsidR="00043C49" w:rsidRPr="00F174EB">
        <w:rPr>
          <w:rFonts w:ascii="Aptos" w:hAnsi="Aptos" w:cs="Times New Roman"/>
          <w:sz w:val="24"/>
          <w:szCs w:val="24"/>
        </w:rPr>
        <w:t xml:space="preserve">Как по отдельным позициям, так и списком. </w:t>
      </w:r>
      <w:r w:rsidR="005F08DA" w:rsidRPr="00F174EB">
        <w:rPr>
          <w:rFonts w:ascii="Aptos" w:hAnsi="Aptos" w:cs="Times New Roman"/>
          <w:sz w:val="24"/>
          <w:szCs w:val="24"/>
        </w:rPr>
        <w:t xml:space="preserve">При первом заказе необходимо внести </w:t>
      </w:r>
      <w:r w:rsidR="00F821F2" w:rsidRPr="00F174EB">
        <w:rPr>
          <w:rFonts w:ascii="Aptos" w:hAnsi="Aptos" w:cs="Times New Roman"/>
          <w:sz w:val="24"/>
          <w:szCs w:val="24"/>
        </w:rPr>
        <w:t>(для ООО, ИП) юридическую информацию</w:t>
      </w:r>
      <w:r w:rsidR="00C73A7B" w:rsidRPr="00F174EB">
        <w:rPr>
          <w:rFonts w:ascii="Aptos" w:hAnsi="Aptos" w:cs="Times New Roman"/>
          <w:sz w:val="24"/>
          <w:szCs w:val="24"/>
        </w:rPr>
        <w:t>, адрес доставки</w:t>
      </w:r>
      <w:r w:rsidR="00F821F2" w:rsidRPr="00F174EB">
        <w:rPr>
          <w:rFonts w:ascii="Aptos" w:hAnsi="Aptos" w:cs="Times New Roman"/>
          <w:sz w:val="24"/>
          <w:szCs w:val="24"/>
        </w:rPr>
        <w:t>,</w:t>
      </w:r>
      <w:r w:rsidR="001A5944" w:rsidRPr="00F174EB">
        <w:rPr>
          <w:rFonts w:ascii="Aptos" w:hAnsi="Aptos" w:cs="Times New Roman"/>
          <w:sz w:val="24"/>
          <w:szCs w:val="24"/>
        </w:rPr>
        <w:t xml:space="preserve"> далее она сохраняется ставится в заказ автоматически.</w:t>
      </w:r>
      <w:r w:rsidR="00F821F2" w:rsidRPr="00F174EB">
        <w:rPr>
          <w:rFonts w:ascii="Aptos" w:hAnsi="Aptos" w:cs="Times New Roman"/>
          <w:sz w:val="24"/>
          <w:szCs w:val="24"/>
        </w:rPr>
        <w:t xml:space="preserve"> </w:t>
      </w:r>
      <w:r w:rsidR="00043C49" w:rsidRPr="00F174EB">
        <w:rPr>
          <w:rFonts w:ascii="Aptos" w:hAnsi="Aptos" w:cs="Times New Roman"/>
          <w:sz w:val="24"/>
          <w:szCs w:val="24"/>
        </w:rPr>
        <w:t>После оформления заказа на почту приходит уведомление «заказ принят, на подтверждении»</w:t>
      </w:r>
      <w:r w:rsidR="00F174EB" w:rsidRPr="00F174EB">
        <w:rPr>
          <w:rFonts w:ascii="Aptos" w:hAnsi="Aptos" w:cs="Times New Roman"/>
          <w:sz w:val="24"/>
          <w:szCs w:val="24"/>
        </w:rPr>
        <w:t xml:space="preserve">. </w:t>
      </w:r>
      <w:r w:rsidR="00F174EB" w:rsidRPr="00F174EB">
        <w:rPr>
          <w:rFonts w:ascii="Aptos" w:hAnsi="Aptos"/>
          <w:sz w:val="24"/>
          <w:szCs w:val="24"/>
        </w:rPr>
        <w:t xml:space="preserve">Формирование заявки Клиентом на сайте черед </w:t>
      </w:r>
      <w:r w:rsidR="00F174EB">
        <w:rPr>
          <w:rFonts w:ascii="Aptos" w:hAnsi="Aptos"/>
          <w:sz w:val="24"/>
          <w:szCs w:val="24"/>
        </w:rPr>
        <w:t xml:space="preserve">личный кабинет </w:t>
      </w:r>
      <w:r w:rsidR="00F174EB" w:rsidRPr="00F174EB">
        <w:rPr>
          <w:rFonts w:ascii="Aptos" w:hAnsi="Aptos"/>
          <w:sz w:val="24"/>
          <w:szCs w:val="24"/>
        </w:rPr>
        <w:t>носит предварительный характер и не может быть гарантией поставки с нашей стороны. Единственным документом, определяющим порядок работы Клиента с компанией, является договор поставки.</w:t>
      </w:r>
      <w:r w:rsidR="00F174EB">
        <w:rPr>
          <w:rFonts w:ascii="Aptos" w:hAnsi="Aptos"/>
          <w:sz w:val="24"/>
          <w:szCs w:val="24"/>
        </w:rPr>
        <w:t xml:space="preserve"> </w:t>
      </w:r>
    </w:p>
    <w:p w14:paraId="250CD24A" w14:textId="704EE5A6" w:rsidR="00B91BD4" w:rsidRPr="00F174EB" w:rsidRDefault="00896E0C" w:rsidP="003B208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142" w:firstLine="426"/>
        <w:jc w:val="both"/>
        <w:rPr>
          <w:rFonts w:ascii="Aptos" w:hAnsi="Aptos" w:cs="Times New Roman"/>
          <w:bCs/>
          <w:sz w:val="24"/>
          <w:szCs w:val="24"/>
        </w:rPr>
      </w:pPr>
      <w:r w:rsidRPr="00F174EB">
        <w:rPr>
          <w:rFonts w:ascii="Aptos" w:hAnsi="Aptos" w:cs="Times New Roman"/>
          <w:bCs/>
          <w:sz w:val="24"/>
          <w:szCs w:val="24"/>
        </w:rPr>
        <w:t>Нами реализована возможность з</w:t>
      </w:r>
      <w:r w:rsidR="00FE7272" w:rsidRPr="00F174EB">
        <w:rPr>
          <w:rFonts w:ascii="Aptos" w:hAnsi="Aptos" w:cs="Times New Roman"/>
          <w:bCs/>
          <w:sz w:val="24"/>
          <w:szCs w:val="24"/>
        </w:rPr>
        <w:t>агрузк</w:t>
      </w:r>
      <w:r w:rsidRPr="00F174EB">
        <w:rPr>
          <w:rFonts w:ascii="Aptos" w:hAnsi="Aptos" w:cs="Times New Roman"/>
          <w:bCs/>
          <w:sz w:val="24"/>
          <w:szCs w:val="24"/>
        </w:rPr>
        <w:t xml:space="preserve">и товаров в </w:t>
      </w:r>
      <w:r w:rsidR="00FE7272" w:rsidRPr="00F174EB">
        <w:rPr>
          <w:rFonts w:ascii="Aptos" w:hAnsi="Aptos" w:cs="Times New Roman"/>
          <w:bCs/>
          <w:sz w:val="24"/>
          <w:szCs w:val="24"/>
        </w:rPr>
        <w:t>корзин</w:t>
      </w:r>
      <w:r w:rsidRPr="00F174EB">
        <w:rPr>
          <w:rFonts w:ascii="Aptos" w:hAnsi="Aptos" w:cs="Times New Roman"/>
          <w:bCs/>
          <w:sz w:val="24"/>
          <w:szCs w:val="24"/>
        </w:rPr>
        <w:t>у</w:t>
      </w:r>
      <w:r w:rsidR="00FE7272" w:rsidRPr="00F174EB">
        <w:rPr>
          <w:rFonts w:ascii="Aptos" w:hAnsi="Aptos" w:cs="Times New Roman"/>
          <w:bCs/>
          <w:sz w:val="24"/>
          <w:szCs w:val="24"/>
        </w:rPr>
        <w:t xml:space="preserve"> из файла</w:t>
      </w:r>
      <w:r w:rsidR="00043C49" w:rsidRPr="00F174EB">
        <w:rPr>
          <w:rFonts w:ascii="Aptos" w:hAnsi="Aptos" w:cs="Times New Roman"/>
          <w:bCs/>
          <w:sz w:val="24"/>
          <w:szCs w:val="24"/>
        </w:rPr>
        <w:t xml:space="preserve"> списком</w:t>
      </w:r>
      <w:r w:rsidR="00214245" w:rsidRPr="00F174EB">
        <w:rPr>
          <w:rFonts w:ascii="Aptos" w:hAnsi="Aptos" w:cs="Times New Roman"/>
          <w:bCs/>
          <w:sz w:val="24"/>
          <w:szCs w:val="24"/>
        </w:rPr>
        <w:t xml:space="preserve"> (</w:t>
      </w:r>
      <w:r w:rsidR="00214245" w:rsidRPr="00F174EB">
        <w:rPr>
          <w:rFonts w:ascii="Aptos" w:hAnsi="Aptos" w:cs="Times New Roman"/>
          <w:sz w:val="24"/>
          <w:szCs w:val="24"/>
        </w:rPr>
        <w:t>формат файла xlsx, xls):</w:t>
      </w:r>
    </w:p>
    <w:tbl>
      <w:tblPr>
        <w:tblStyle w:val="a6"/>
        <w:tblW w:w="0" w:type="auto"/>
        <w:tblInd w:w="704" w:type="dxa"/>
        <w:tblLook w:val="04A0" w:firstRow="1" w:lastRow="0" w:firstColumn="1" w:lastColumn="0" w:noHBand="0" w:noVBand="1"/>
      </w:tblPr>
      <w:tblGrid>
        <w:gridCol w:w="4388"/>
        <w:gridCol w:w="5097"/>
      </w:tblGrid>
      <w:tr w:rsidR="00B91BD4" w:rsidRPr="00F174EB" w14:paraId="3534CFD0" w14:textId="77777777" w:rsidTr="00214245">
        <w:trPr>
          <w:trHeight w:val="331"/>
        </w:trPr>
        <w:tc>
          <w:tcPr>
            <w:tcW w:w="4388" w:type="dxa"/>
          </w:tcPr>
          <w:p w14:paraId="3B312CEA" w14:textId="77777777" w:rsidR="00B91BD4" w:rsidRPr="00F174EB" w:rsidRDefault="00B91BD4" w:rsidP="003B208B">
            <w:pPr>
              <w:tabs>
                <w:tab w:val="left" w:pos="993"/>
              </w:tabs>
              <w:ind w:left="142" w:firstLine="426"/>
              <w:jc w:val="both"/>
              <w:rPr>
                <w:rFonts w:ascii="Aptos" w:hAnsi="Aptos" w:cs="Times New Roman"/>
                <w:sz w:val="24"/>
                <w:szCs w:val="24"/>
              </w:rPr>
            </w:pPr>
            <w:r w:rsidRPr="00F174EB">
              <w:rPr>
                <w:rFonts w:ascii="Aptos" w:hAnsi="Aptos" w:cs="Times New Roman"/>
                <w:sz w:val="24"/>
                <w:szCs w:val="24"/>
              </w:rPr>
              <w:t>Артикул</w:t>
            </w:r>
          </w:p>
        </w:tc>
        <w:tc>
          <w:tcPr>
            <w:tcW w:w="5097" w:type="dxa"/>
          </w:tcPr>
          <w:p w14:paraId="6894F2D5" w14:textId="77777777" w:rsidR="00B91BD4" w:rsidRPr="00F174EB" w:rsidRDefault="00B91BD4" w:rsidP="003B208B">
            <w:pPr>
              <w:tabs>
                <w:tab w:val="left" w:pos="993"/>
              </w:tabs>
              <w:ind w:left="142" w:firstLine="426"/>
              <w:jc w:val="both"/>
              <w:rPr>
                <w:rFonts w:ascii="Aptos" w:hAnsi="Aptos" w:cs="Times New Roman"/>
                <w:sz w:val="24"/>
                <w:szCs w:val="24"/>
              </w:rPr>
            </w:pPr>
            <w:r w:rsidRPr="00F174EB">
              <w:rPr>
                <w:rFonts w:ascii="Aptos" w:hAnsi="Aptos" w:cs="Times New Roman"/>
                <w:sz w:val="24"/>
                <w:szCs w:val="24"/>
              </w:rPr>
              <w:t>Количество</w:t>
            </w:r>
          </w:p>
        </w:tc>
      </w:tr>
      <w:tr w:rsidR="00B91BD4" w:rsidRPr="00F174EB" w14:paraId="2EECAFE6" w14:textId="77777777" w:rsidTr="00214245">
        <w:trPr>
          <w:trHeight w:val="295"/>
        </w:trPr>
        <w:tc>
          <w:tcPr>
            <w:tcW w:w="4388" w:type="dxa"/>
          </w:tcPr>
          <w:p w14:paraId="461530C2" w14:textId="77777777" w:rsidR="00B91BD4" w:rsidRPr="00F174EB" w:rsidRDefault="00B91BD4" w:rsidP="003B208B">
            <w:pPr>
              <w:tabs>
                <w:tab w:val="left" w:pos="993"/>
              </w:tabs>
              <w:ind w:left="142" w:firstLine="426"/>
              <w:jc w:val="both"/>
              <w:rPr>
                <w:rFonts w:ascii="Aptos" w:hAnsi="Aptos" w:cs="Times New Roman"/>
                <w:sz w:val="24"/>
                <w:szCs w:val="24"/>
                <w:lang w:val="en-US"/>
              </w:rPr>
            </w:pPr>
            <w:r w:rsidRPr="00F174EB">
              <w:rPr>
                <w:rFonts w:ascii="Aptos" w:hAnsi="Aptos" w:cs="Times New Roman"/>
                <w:sz w:val="24"/>
                <w:szCs w:val="24"/>
                <w:lang w:val="en-US"/>
              </w:rPr>
              <w:t>#</w:t>
            </w:r>
            <w:r w:rsidRPr="00F174EB">
              <w:rPr>
                <w:rFonts w:ascii="Aptos" w:hAnsi="Aptos" w:cs="Times New Roman"/>
                <w:sz w:val="24"/>
                <w:szCs w:val="24"/>
              </w:rPr>
              <w:t>артикул_1</w:t>
            </w:r>
            <w:r w:rsidRPr="00F174EB">
              <w:rPr>
                <w:rFonts w:ascii="Aptos" w:hAnsi="Aptos" w:cs="Times New Roman"/>
                <w:sz w:val="24"/>
                <w:szCs w:val="24"/>
                <w:lang w:val="en-US"/>
              </w:rPr>
              <w:t>#</w:t>
            </w:r>
          </w:p>
        </w:tc>
        <w:tc>
          <w:tcPr>
            <w:tcW w:w="5097" w:type="dxa"/>
          </w:tcPr>
          <w:p w14:paraId="35FC6648" w14:textId="77777777" w:rsidR="00B91BD4" w:rsidRPr="00F174EB" w:rsidRDefault="00B91BD4" w:rsidP="003B208B">
            <w:pPr>
              <w:tabs>
                <w:tab w:val="left" w:pos="993"/>
              </w:tabs>
              <w:ind w:left="142" w:firstLine="426"/>
              <w:jc w:val="both"/>
              <w:rPr>
                <w:rFonts w:ascii="Aptos" w:hAnsi="Aptos" w:cs="Times New Roman"/>
                <w:sz w:val="24"/>
                <w:szCs w:val="24"/>
              </w:rPr>
            </w:pPr>
            <w:r w:rsidRPr="00F174EB">
              <w:rPr>
                <w:rFonts w:ascii="Aptos" w:hAnsi="Aptos" w:cs="Times New Roman"/>
                <w:sz w:val="24"/>
                <w:szCs w:val="24"/>
                <w:lang w:val="en-US"/>
              </w:rPr>
              <w:t>#</w:t>
            </w:r>
            <w:r w:rsidRPr="00F174EB">
              <w:rPr>
                <w:rFonts w:ascii="Aptos" w:hAnsi="Aptos" w:cs="Times New Roman"/>
                <w:sz w:val="24"/>
                <w:szCs w:val="24"/>
              </w:rPr>
              <w:t>количество_1</w:t>
            </w:r>
            <w:r w:rsidRPr="00F174EB">
              <w:rPr>
                <w:rFonts w:ascii="Aptos" w:hAnsi="Aptos" w:cs="Times New Roman"/>
                <w:sz w:val="24"/>
                <w:szCs w:val="24"/>
                <w:lang w:val="en-US"/>
              </w:rPr>
              <w:t>#</w:t>
            </w:r>
          </w:p>
        </w:tc>
      </w:tr>
      <w:tr w:rsidR="00B91BD4" w:rsidRPr="00F174EB" w14:paraId="78B027E6" w14:textId="77777777" w:rsidTr="00214245">
        <w:trPr>
          <w:trHeight w:val="146"/>
        </w:trPr>
        <w:tc>
          <w:tcPr>
            <w:tcW w:w="4388" w:type="dxa"/>
          </w:tcPr>
          <w:p w14:paraId="4924D8EE" w14:textId="77777777" w:rsidR="00B91BD4" w:rsidRPr="00F174EB" w:rsidRDefault="00B91BD4" w:rsidP="003B208B">
            <w:pPr>
              <w:tabs>
                <w:tab w:val="left" w:pos="993"/>
              </w:tabs>
              <w:ind w:left="142" w:firstLine="426"/>
              <w:jc w:val="both"/>
              <w:rPr>
                <w:rFonts w:ascii="Aptos" w:hAnsi="Aptos" w:cs="Times New Roman"/>
                <w:sz w:val="24"/>
                <w:szCs w:val="24"/>
              </w:rPr>
            </w:pPr>
            <w:r w:rsidRPr="00F174EB">
              <w:rPr>
                <w:rFonts w:ascii="Aptos" w:hAnsi="Aptos" w:cs="Times New Roman"/>
                <w:sz w:val="24"/>
                <w:szCs w:val="24"/>
                <w:lang w:val="en-US"/>
              </w:rPr>
              <w:t>#</w:t>
            </w:r>
            <w:r w:rsidRPr="00F174EB">
              <w:rPr>
                <w:rFonts w:ascii="Aptos" w:hAnsi="Aptos" w:cs="Times New Roman"/>
                <w:sz w:val="24"/>
                <w:szCs w:val="24"/>
              </w:rPr>
              <w:t>артикул_2</w:t>
            </w:r>
            <w:r w:rsidRPr="00F174EB">
              <w:rPr>
                <w:rFonts w:ascii="Aptos" w:hAnsi="Aptos" w:cs="Times New Roman"/>
                <w:sz w:val="24"/>
                <w:szCs w:val="24"/>
                <w:lang w:val="en-US"/>
              </w:rPr>
              <w:t>#</w:t>
            </w:r>
          </w:p>
        </w:tc>
        <w:tc>
          <w:tcPr>
            <w:tcW w:w="5097" w:type="dxa"/>
          </w:tcPr>
          <w:p w14:paraId="25A2FC27" w14:textId="77777777" w:rsidR="00B91BD4" w:rsidRPr="00F174EB" w:rsidRDefault="00B91BD4" w:rsidP="003B208B">
            <w:pPr>
              <w:tabs>
                <w:tab w:val="left" w:pos="993"/>
              </w:tabs>
              <w:ind w:left="142" w:firstLine="426"/>
              <w:jc w:val="both"/>
              <w:rPr>
                <w:rFonts w:ascii="Aptos" w:hAnsi="Aptos" w:cs="Times New Roman"/>
                <w:sz w:val="24"/>
                <w:szCs w:val="24"/>
              </w:rPr>
            </w:pPr>
            <w:r w:rsidRPr="00F174EB">
              <w:rPr>
                <w:rFonts w:ascii="Aptos" w:hAnsi="Aptos" w:cs="Times New Roman"/>
                <w:sz w:val="24"/>
                <w:szCs w:val="24"/>
                <w:lang w:val="en-US"/>
              </w:rPr>
              <w:t>#</w:t>
            </w:r>
            <w:r w:rsidRPr="00F174EB">
              <w:rPr>
                <w:rFonts w:ascii="Aptos" w:hAnsi="Aptos" w:cs="Times New Roman"/>
                <w:sz w:val="24"/>
                <w:szCs w:val="24"/>
              </w:rPr>
              <w:t>количество_2</w:t>
            </w:r>
            <w:r w:rsidRPr="00F174EB">
              <w:rPr>
                <w:rFonts w:ascii="Aptos" w:hAnsi="Aptos" w:cs="Times New Roman"/>
                <w:sz w:val="24"/>
                <w:szCs w:val="24"/>
                <w:lang w:val="en-US"/>
              </w:rPr>
              <w:t>#</w:t>
            </w:r>
          </w:p>
        </w:tc>
      </w:tr>
      <w:tr w:rsidR="00B91BD4" w:rsidRPr="00F174EB" w14:paraId="48C875B2" w14:textId="77777777" w:rsidTr="00C81A68">
        <w:trPr>
          <w:trHeight w:val="275"/>
        </w:trPr>
        <w:tc>
          <w:tcPr>
            <w:tcW w:w="4388" w:type="dxa"/>
          </w:tcPr>
          <w:p w14:paraId="18F7AA8D" w14:textId="77777777" w:rsidR="00B91BD4" w:rsidRPr="00F174EB" w:rsidRDefault="00B91BD4" w:rsidP="003B208B">
            <w:pPr>
              <w:tabs>
                <w:tab w:val="left" w:pos="993"/>
              </w:tabs>
              <w:ind w:left="142" w:firstLine="426"/>
              <w:jc w:val="both"/>
              <w:rPr>
                <w:rFonts w:ascii="Aptos" w:hAnsi="Aptos" w:cs="Times New Roman"/>
                <w:sz w:val="24"/>
                <w:szCs w:val="24"/>
              </w:rPr>
            </w:pPr>
            <w:r w:rsidRPr="00F174EB">
              <w:rPr>
                <w:rFonts w:ascii="Aptos" w:hAnsi="Aptos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097" w:type="dxa"/>
          </w:tcPr>
          <w:p w14:paraId="7056B0C5" w14:textId="77777777" w:rsidR="00B91BD4" w:rsidRPr="00F174EB" w:rsidRDefault="00B91BD4" w:rsidP="003B208B">
            <w:pPr>
              <w:tabs>
                <w:tab w:val="left" w:pos="993"/>
              </w:tabs>
              <w:ind w:left="142" w:firstLine="426"/>
              <w:jc w:val="both"/>
              <w:rPr>
                <w:rFonts w:ascii="Aptos" w:hAnsi="Aptos" w:cs="Times New Roman"/>
                <w:sz w:val="24"/>
                <w:szCs w:val="24"/>
              </w:rPr>
            </w:pPr>
            <w:r w:rsidRPr="00F174EB">
              <w:rPr>
                <w:rFonts w:ascii="Aptos" w:hAnsi="Aptos" w:cs="Times New Roman"/>
                <w:sz w:val="24"/>
                <w:szCs w:val="24"/>
                <w:lang w:val="en-US"/>
              </w:rPr>
              <w:t>…</w:t>
            </w:r>
          </w:p>
        </w:tc>
      </w:tr>
      <w:tr w:rsidR="00B91BD4" w:rsidRPr="00F174EB" w14:paraId="04B8F408" w14:textId="77777777" w:rsidTr="007F3B75">
        <w:trPr>
          <w:trHeight w:val="58"/>
        </w:trPr>
        <w:tc>
          <w:tcPr>
            <w:tcW w:w="4388" w:type="dxa"/>
          </w:tcPr>
          <w:p w14:paraId="4D57F884" w14:textId="77777777" w:rsidR="00B91BD4" w:rsidRPr="00F174EB" w:rsidRDefault="00B91BD4" w:rsidP="003B208B">
            <w:pPr>
              <w:tabs>
                <w:tab w:val="left" w:pos="993"/>
              </w:tabs>
              <w:ind w:left="142" w:firstLine="426"/>
              <w:jc w:val="both"/>
              <w:rPr>
                <w:rFonts w:ascii="Aptos" w:hAnsi="Aptos" w:cs="Times New Roman"/>
                <w:sz w:val="24"/>
                <w:szCs w:val="24"/>
              </w:rPr>
            </w:pPr>
            <w:r w:rsidRPr="00F174EB">
              <w:rPr>
                <w:rFonts w:ascii="Aptos" w:hAnsi="Aptos" w:cs="Times New Roman"/>
                <w:sz w:val="24"/>
                <w:szCs w:val="24"/>
                <w:lang w:val="en-US"/>
              </w:rPr>
              <w:t>#</w:t>
            </w:r>
            <w:r w:rsidRPr="00F174EB">
              <w:rPr>
                <w:rFonts w:ascii="Aptos" w:hAnsi="Aptos" w:cs="Times New Roman"/>
                <w:sz w:val="24"/>
                <w:szCs w:val="24"/>
              </w:rPr>
              <w:t>артикул</w:t>
            </w:r>
            <w:r w:rsidRPr="00F174EB">
              <w:rPr>
                <w:rFonts w:ascii="Aptos" w:hAnsi="Aptos" w:cs="Times New Roman"/>
                <w:sz w:val="24"/>
                <w:szCs w:val="24"/>
                <w:lang w:val="en-US"/>
              </w:rPr>
              <w:t>_n#</w:t>
            </w:r>
          </w:p>
        </w:tc>
        <w:tc>
          <w:tcPr>
            <w:tcW w:w="5097" w:type="dxa"/>
          </w:tcPr>
          <w:p w14:paraId="42E5CB67" w14:textId="77777777" w:rsidR="00B91BD4" w:rsidRPr="00F174EB" w:rsidRDefault="00B91BD4" w:rsidP="003B208B">
            <w:pPr>
              <w:tabs>
                <w:tab w:val="left" w:pos="993"/>
              </w:tabs>
              <w:ind w:left="142" w:firstLine="426"/>
              <w:jc w:val="both"/>
              <w:rPr>
                <w:rFonts w:ascii="Aptos" w:hAnsi="Aptos" w:cs="Times New Roman"/>
                <w:sz w:val="24"/>
                <w:szCs w:val="24"/>
              </w:rPr>
            </w:pPr>
            <w:r w:rsidRPr="00F174EB">
              <w:rPr>
                <w:rFonts w:ascii="Aptos" w:hAnsi="Aptos" w:cs="Times New Roman"/>
                <w:sz w:val="24"/>
                <w:szCs w:val="24"/>
                <w:lang w:val="en-US"/>
              </w:rPr>
              <w:t>#</w:t>
            </w:r>
            <w:r w:rsidRPr="00F174EB">
              <w:rPr>
                <w:rFonts w:ascii="Aptos" w:hAnsi="Aptos" w:cs="Times New Roman"/>
                <w:sz w:val="24"/>
                <w:szCs w:val="24"/>
              </w:rPr>
              <w:t>количество_</w:t>
            </w:r>
            <w:r w:rsidRPr="00F174EB">
              <w:rPr>
                <w:rFonts w:ascii="Aptos" w:hAnsi="Aptos" w:cs="Times New Roman"/>
                <w:sz w:val="24"/>
                <w:szCs w:val="24"/>
                <w:lang w:val="en-US"/>
              </w:rPr>
              <w:t>n#</w:t>
            </w:r>
          </w:p>
        </w:tc>
      </w:tr>
    </w:tbl>
    <w:p w14:paraId="46768091" w14:textId="05D7FFE7" w:rsidR="00B91BD4" w:rsidRPr="00F174EB" w:rsidRDefault="00B91BD4" w:rsidP="003B208B">
      <w:pPr>
        <w:tabs>
          <w:tab w:val="left" w:pos="993"/>
        </w:tabs>
        <w:ind w:left="142" w:firstLine="426"/>
        <w:jc w:val="both"/>
        <w:rPr>
          <w:rFonts w:ascii="Aptos" w:hAnsi="Aptos" w:cs="Times New Roman"/>
          <w:sz w:val="24"/>
          <w:szCs w:val="24"/>
        </w:rPr>
      </w:pPr>
      <w:r w:rsidRPr="00F174EB">
        <w:rPr>
          <w:rFonts w:ascii="Aptos" w:hAnsi="Aptos" w:cs="Times New Roman"/>
          <w:sz w:val="24"/>
          <w:szCs w:val="24"/>
        </w:rPr>
        <w:t>Внимание</w:t>
      </w:r>
      <w:r w:rsidR="00214245" w:rsidRPr="00F174EB">
        <w:rPr>
          <w:rFonts w:ascii="Aptos" w:hAnsi="Aptos" w:cs="Times New Roman"/>
          <w:sz w:val="24"/>
          <w:szCs w:val="24"/>
        </w:rPr>
        <w:t>!</w:t>
      </w:r>
      <w:r w:rsidRPr="00F174EB">
        <w:rPr>
          <w:rFonts w:ascii="Aptos" w:hAnsi="Aptos" w:cs="Times New Roman"/>
          <w:sz w:val="24"/>
          <w:szCs w:val="24"/>
        </w:rPr>
        <w:t xml:space="preserve"> </w:t>
      </w:r>
      <w:r w:rsidR="00214245" w:rsidRPr="00F174EB">
        <w:rPr>
          <w:rFonts w:ascii="Aptos" w:hAnsi="Aptos" w:cs="Times New Roman"/>
          <w:sz w:val="24"/>
          <w:szCs w:val="24"/>
        </w:rPr>
        <w:t>А</w:t>
      </w:r>
      <w:r w:rsidRPr="00F174EB">
        <w:rPr>
          <w:rFonts w:ascii="Aptos" w:hAnsi="Aptos" w:cs="Times New Roman"/>
          <w:sz w:val="24"/>
          <w:szCs w:val="24"/>
        </w:rPr>
        <w:t>ртикул чувствителен к написанию (пример: 0983).</w:t>
      </w:r>
    </w:p>
    <w:p w14:paraId="4B2F1437" w14:textId="1FBAB82D" w:rsidR="00FE7272" w:rsidRPr="00F174EB" w:rsidRDefault="00383CD1" w:rsidP="003B208B">
      <w:pPr>
        <w:tabs>
          <w:tab w:val="left" w:pos="993"/>
        </w:tabs>
        <w:ind w:left="142" w:firstLine="426"/>
        <w:jc w:val="both"/>
        <w:rPr>
          <w:rFonts w:ascii="Aptos" w:hAnsi="Aptos" w:cs="Times New Roman"/>
          <w:i/>
          <w:iCs/>
          <w:sz w:val="24"/>
          <w:szCs w:val="24"/>
        </w:rPr>
      </w:pPr>
      <w:r w:rsidRPr="00F174EB">
        <w:rPr>
          <w:rFonts w:ascii="Aptos" w:hAnsi="Aptos" w:cs="Times New Roman"/>
          <w:i/>
          <w:iCs/>
          <w:sz w:val="24"/>
          <w:szCs w:val="24"/>
        </w:rPr>
        <w:t>Загружая корзину списком, п</w:t>
      </w:r>
      <w:r w:rsidR="00FE7272" w:rsidRPr="00F174EB">
        <w:rPr>
          <w:rFonts w:ascii="Aptos" w:hAnsi="Aptos" w:cs="Times New Roman"/>
          <w:i/>
          <w:iCs/>
          <w:sz w:val="24"/>
          <w:szCs w:val="24"/>
        </w:rPr>
        <w:t xml:space="preserve">ри недостаточном количестве </w:t>
      </w:r>
      <w:r w:rsidR="00043C49" w:rsidRPr="00F174EB">
        <w:rPr>
          <w:rFonts w:ascii="Aptos" w:hAnsi="Aptos" w:cs="Times New Roman"/>
          <w:i/>
          <w:iCs/>
          <w:sz w:val="24"/>
          <w:szCs w:val="24"/>
        </w:rPr>
        <w:t xml:space="preserve">товара </w:t>
      </w:r>
      <w:r w:rsidR="00FE7272" w:rsidRPr="00F174EB">
        <w:rPr>
          <w:rFonts w:ascii="Aptos" w:hAnsi="Aptos" w:cs="Times New Roman"/>
          <w:i/>
          <w:iCs/>
          <w:sz w:val="24"/>
          <w:szCs w:val="24"/>
        </w:rPr>
        <w:t xml:space="preserve">на сайте, будет показано уведомление и добавлено в корзину </w:t>
      </w:r>
      <w:r w:rsidR="00043C49" w:rsidRPr="00F174EB">
        <w:rPr>
          <w:rFonts w:ascii="Aptos" w:hAnsi="Aptos" w:cs="Times New Roman"/>
          <w:i/>
          <w:iCs/>
          <w:sz w:val="24"/>
          <w:szCs w:val="24"/>
        </w:rPr>
        <w:t xml:space="preserve">только его </w:t>
      </w:r>
      <w:r w:rsidR="00FE7272" w:rsidRPr="00F174EB">
        <w:rPr>
          <w:rFonts w:ascii="Aptos" w:hAnsi="Aptos" w:cs="Times New Roman"/>
          <w:i/>
          <w:iCs/>
          <w:sz w:val="24"/>
          <w:szCs w:val="24"/>
        </w:rPr>
        <w:t>доступное количество (после этого нужно вручную обновить корзину).</w:t>
      </w:r>
    </w:p>
    <w:p w14:paraId="03C03039" w14:textId="45049F53" w:rsidR="005E692B" w:rsidRPr="00F174EB" w:rsidRDefault="005E692B" w:rsidP="003B208B">
      <w:pPr>
        <w:pStyle w:val="a3"/>
        <w:numPr>
          <w:ilvl w:val="0"/>
          <w:numId w:val="5"/>
        </w:numPr>
        <w:tabs>
          <w:tab w:val="left" w:pos="993"/>
        </w:tabs>
        <w:ind w:left="142" w:firstLine="426"/>
        <w:jc w:val="both"/>
        <w:rPr>
          <w:rFonts w:ascii="Aptos" w:hAnsi="Aptos" w:cs="Times New Roman"/>
          <w:sz w:val="24"/>
          <w:szCs w:val="24"/>
        </w:rPr>
      </w:pPr>
      <w:r w:rsidRPr="00F174EB">
        <w:rPr>
          <w:rFonts w:ascii="Aptos" w:hAnsi="Aptos" w:cs="Times New Roman"/>
          <w:sz w:val="24"/>
          <w:szCs w:val="24"/>
        </w:rPr>
        <w:t>Уведомление о заказе также поступает торговому представителю, который, при необходимости</w:t>
      </w:r>
      <w:r w:rsidR="00FF76B6" w:rsidRPr="00F174EB">
        <w:rPr>
          <w:rFonts w:ascii="Aptos" w:hAnsi="Aptos" w:cs="Times New Roman"/>
          <w:sz w:val="24"/>
          <w:szCs w:val="24"/>
        </w:rPr>
        <w:t>, вносит корректировки (при визитах в торговые точки сверяя заказ с актуальными остатками</w:t>
      </w:r>
      <w:r w:rsidR="00523AA2" w:rsidRPr="00F174EB">
        <w:rPr>
          <w:rFonts w:ascii="Aptos" w:hAnsi="Aptos" w:cs="Times New Roman"/>
          <w:sz w:val="24"/>
          <w:szCs w:val="24"/>
        </w:rPr>
        <w:t>, формируя оптимальный заказ по количеству и качеству ассортимент</w:t>
      </w:r>
      <w:r w:rsidR="007A626A" w:rsidRPr="00F174EB">
        <w:rPr>
          <w:rFonts w:ascii="Aptos" w:hAnsi="Aptos" w:cs="Times New Roman"/>
          <w:sz w:val="24"/>
          <w:szCs w:val="24"/>
        </w:rPr>
        <w:t>ных позиций</w:t>
      </w:r>
      <w:r w:rsidR="00523AA2" w:rsidRPr="00F174EB">
        <w:rPr>
          <w:rFonts w:ascii="Aptos" w:hAnsi="Aptos" w:cs="Times New Roman"/>
          <w:sz w:val="24"/>
          <w:szCs w:val="24"/>
        </w:rPr>
        <w:t>)</w:t>
      </w:r>
      <w:r w:rsidR="001F5ACE" w:rsidRPr="00F174EB">
        <w:rPr>
          <w:rFonts w:ascii="Aptos" w:hAnsi="Aptos" w:cs="Times New Roman"/>
          <w:sz w:val="24"/>
          <w:szCs w:val="24"/>
        </w:rPr>
        <w:t xml:space="preserve">. </w:t>
      </w:r>
      <w:r w:rsidR="00F174EB">
        <w:rPr>
          <w:rFonts w:ascii="Aptos" w:hAnsi="Aptos" w:cs="Times New Roman"/>
          <w:sz w:val="24"/>
          <w:szCs w:val="24"/>
        </w:rPr>
        <w:t xml:space="preserve">При отсутствии дебиторской задолженности, в течение рабочего </w:t>
      </w:r>
      <w:r w:rsidR="00F174EB">
        <w:rPr>
          <w:rFonts w:ascii="Aptos" w:hAnsi="Aptos" w:cs="Times New Roman"/>
          <w:sz w:val="24"/>
          <w:szCs w:val="24"/>
        </w:rPr>
        <w:lastRenderedPageBreak/>
        <w:t>дня п</w:t>
      </w:r>
      <w:r w:rsidR="001F5ACE" w:rsidRPr="00F174EB">
        <w:rPr>
          <w:rFonts w:ascii="Aptos" w:hAnsi="Aptos" w:cs="Times New Roman"/>
          <w:sz w:val="24"/>
          <w:szCs w:val="24"/>
        </w:rPr>
        <w:t>одтверждает заказ, который после этого поступает в обработку, сборку и доставку.</w:t>
      </w:r>
      <w:r w:rsidR="0033419B" w:rsidRPr="00F174EB">
        <w:rPr>
          <w:rFonts w:ascii="Aptos" w:hAnsi="Aptos" w:cs="Times New Roman"/>
          <w:sz w:val="24"/>
          <w:szCs w:val="24"/>
        </w:rPr>
        <w:t xml:space="preserve"> </w:t>
      </w:r>
      <w:r w:rsidR="00BD6D1C" w:rsidRPr="00F174EB">
        <w:rPr>
          <w:rFonts w:ascii="Aptos" w:hAnsi="Aptos" w:cs="Times New Roman"/>
          <w:sz w:val="24"/>
          <w:szCs w:val="24"/>
        </w:rPr>
        <w:t>Структура работы торговых представителей Витап не меняется, з</w:t>
      </w:r>
      <w:r w:rsidR="0033419B" w:rsidRPr="00F174EB">
        <w:rPr>
          <w:rFonts w:ascii="Aptos" w:hAnsi="Aptos" w:cs="Times New Roman"/>
          <w:sz w:val="24"/>
          <w:szCs w:val="24"/>
        </w:rPr>
        <w:t>аказ</w:t>
      </w:r>
      <w:r w:rsidR="00B87E2D" w:rsidRPr="00F174EB">
        <w:rPr>
          <w:rFonts w:ascii="Aptos" w:hAnsi="Aptos" w:cs="Times New Roman"/>
          <w:sz w:val="24"/>
          <w:szCs w:val="24"/>
        </w:rPr>
        <w:t>ы</w:t>
      </w:r>
      <w:r w:rsidR="0033419B" w:rsidRPr="00F174EB">
        <w:rPr>
          <w:rFonts w:ascii="Aptos" w:hAnsi="Aptos" w:cs="Times New Roman"/>
          <w:sz w:val="24"/>
          <w:szCs w:val="24"/>
        </w:rPr>
        <w:t xml:space="preserve"> напрямую через сайт невозможн</w:t>
      </w:r>
      <w:r w:rsidR="00B87E2D" w:rsidRPr="00F174EB">
        <w:rPr>
          <w:rFonts w:ascii="Aptos" w:hAnsi="Aptos" w:cs="Times New Roman"/>
          <w:sz w:val="24"/>
          <w:szCs w:val="24"/>
        </w:rPr>
        <w:t>ы</w:t>
      </w:r>
      <w:r w:rsidR="0033419B" w:rsidRPr="00F174EB">
        <w:rPr>
          <w:rFonts w:ascii="Aptos" w:hAnsi="Aptos" w:cs="Times New Roman"/>
          <w:sz w:val="24"/>
          <w:szCs w:val="24"/>
        </w:rPr>
        <w:t>.</w:t>
      </w:r>
      <w:r w:rsidR="00F174EB">
        <w:rPr>
          <w:rFonts w:ascii="Aptos" w:hAnsi="Aptos" w:cs="Times New Roman"/>
          <w:sz w:val="24"/>
          <w:szCs w:val="24"/>
        </w:rPr>
        <w:t xml:space="preserve"> </w:t>
      </w:r>
      <w:r w:rsidR="00F174EB" w:rsidRPr="00F174EB">
        <w:rPr>
          <w:rFonts w:ascii="Aptos" w:hAnsi="Aptos"/>
          <w:sz w:val="24"/>
          <w:szCs w:val="24"/>
        </w:rPr>
        <w:t xml:space="preserve">При наличии дебиторской задолженности </w:t>
      </w:r>
      <w:r w:rsidR="00F174EB">
        <w:rPr>
          <w:rFonts w:ascii="Aptos" w:hAnsi="Aptos"/>
          <w:sz w:val="24"/>
          <w:szCs w:val="24"/>
        </w:rPr>
        <w:t>у к</w:t>
      </w:r>
      <w:r w:rsidR="00F174EB" w:rsidRPr="00F174EB">
        <w:rPr>
          <w:rFonts w:ascii="Aptos" w:hAnsi="Aptos"/>
          <w:sz w:val="24"/>
          <w:szCs w:val="24"/>
        </w:rPr>
        <w:t>лиента отгрузка заказ</w:t>
      </w:r>
      <w:r w:rsidR="00F174EB">
        <w:rPr>
          <w:rFonts w:ascii="Aptos" w:hAnsi="Aptos"/>
          <w:sz w:val="24"/>
          <w:szCs w:val="24"/>
        </w:rPr>
        <w:t>ов прекращается до момента ее погашения</w:t>
      </w:r>
      <w:r w:rsidR="00F174EB" w:rsidRPr="00F174EB">
        <w:rPr>
          <w:rFonts w:ascii="Aptos" w:hAnsi="Aptos"/>
          <w:sz w:val="24"/>
          <w:szCs w:val="24"/>
        </w:rPr>
        <w:t>.</w:t>
      </w:r>
    </w:p>
    <w:p w14:paraId="142C9D4E" w14:textId="744F6E34" w:rsidR="00F174EB" w:rsidRPr="00F174EB" w:rsidRDefault="00CE492A" w:rsidP="00F174EB">
      <w:pPr>
        <w:pStyle w:val="a3"/>
        <w:numPr>
          <w:ilvl w:val="0"/>
          <w:numId w:val="5"/>
        </w:numPr>
        <w:tabs>
          <w:tab w:val="left" w:pos="993"/>
        </w:tabs>
        <w:ind w:left="142" w:firstLine="426"/>
        <w:jc w:val="both"/>
        <w:rPr>
          <w:rFonts w:ascii="Aptos" w:hAnsi="Aptos" w:cs="Times New Roman"/>
          <w:sz w:val="24"/>
          <w:szCs w:val="24"/>
        </w:rPr>
      </w:pPr>
      <w:r w:rsidRPr="00F174EB">
        <w:rPr>
          <w:rFonts w:ascii="Aptos" w:hAnsi="Aptos" w:cs="Times New Roman"/>
          <w:sz w:val="24"/>
          <w:szCs w:val="24"/>
        </w:rPr>
        <w:t xml:space="preserve">После доставки и оплаты товара заказу устанавливается статус «выполнен», и он перемещается в архив. </w:t>
      </w:r>
      <w:r w:rsidR="00E41135" w:rsidRPr="00F174EB">
        <w:rPr>
          <w:rFonts w:ascii="Aptos" w:hAnsi="Aptos" w:cs="Times New Roman"/>
          <w:sz w:val="24"/>
          <w:szCs w:val="24"/>
        </w:rPr>
        <w:t>В личном кабинете пользователя хранится история заказов</w:t>
      </w:r>
      <w:r w:rsidR="00E6093B" w:rsidRPr="00F174EB">
        <w:rPr>
          <w:rFonts w:ascii="Aptos" w:hAnsi="Aptos" w:cs="Times New Roman"/>
          <w:sz w:val="24"/>
          <w:szCs w:val="24"/>
        </w:rPr>
        <w:t xml:space="preserve"> за год</w:t>
      </w:r>
      <w:r w:rsidR="0095110A" w:rsidRPr="00F174EB">
        <w:rPr>
          <w:rFonts w:ascii="Aptos" w:hAnsi="Aptos" w:cs="Times New Roman"/>
          <w:sz w:val="24"/>
          <w:szCs w:val="24"/>
        </w:rPr>
        <w:t xml:space="preserve"> работы</w:t>
      </w:r>
      <w:r w:rsidR="00E41135" w:rsidRPr="00F174EB">
        <w:rPr>
          <w:rFonts w:ascii="Aptos" w:hAnsi="Aptos" w:cs="Times New Roman"/>
          <w:sz w:val="24"/>
          <w:szCs w:val="24"/>
        </w:rPr>
        <w:t xml:space="preserve">, включая </w:t>
      </w:r>
      <w:r w:rsidR="006279A7" w:rsidRPr="00F174EB">
        <w:rPr>
          <w:rFonts w:ascii="Aptos" w:hAnsi="Aptos" w:cs="Times New Roman"/>
          <w:sz w:val="24"/>
          <w:szCs w:val="24"/>
        </w:rPr>
        <w:t xml:space="preserve">ассортимент, </w:t>
      </w:r>
      <w:r w:rsidR="00E41135" w:rsidRPr="00F174EB">
        <w:rPr>
          <w:rFonts w:ascii="Aptos" w:hAnsi="Aptos" w:cs="Times New Roman"/>
          <w:sz w:val="24"/>
          <w:szCs w:val="24"/>
        </w:rPr>
        <w:t xml:space="preserve">суммы, оплаты, </w:t>
      </w:r>
      <w:r w:rsidR="006279A7" w:rsidRPr="00F174EB">
        <w:rPr>
          <w:rFonts w:ascii="Aptos" w:hAnsi="Aptos" w:cs="Times New Roman"/>
          <w:sz w:val="24"/>
          <w:szCs w:val="24"/>
        </w:rPr>
        <w:t>дебиторскую задолженность.</w:t>
      </w:r>
      <w:r w:rsidR="00F174EB" w:rsidRPr="00F174EB">
        <w:rPr>
          <w:rFonts w:ascii="Aptos" w:hAnsi="Aptos" w:cs="Times New Roman"/>
          <w:sz w:val="24"/>
          <w:szCs w:val="24"/>
        </w:rPr>
        <w:t xml:space="preserve"> </w:t>
      </w:r>
    </w:p>
    <w:p w14:paraId="41B4D968" w14:textId="353ABF2F" w:rsidR="00507FEE" w:rsidRPr="00F174EB" w:rsidRDefault="00983DE2" w:rsidP="003B208B">
      <w:pPr>
        <w:pStyle w:val="a3"/>
        <w:numPr>
          <w:ilvl w:val="0"/>
          <w:numId w:val="5"/>
        </w:numPr>
        <w:tabs>
          <w:tab w:val="left" w:pos="993"/>
        </w:tabs>
        <w:ind w:left="142" w:firstLine="426"/>
        <w:jc w:val="both"/>
        <w:rPr>
          <w:rFonts w:ascii="Aptos" w:hAnsi="Aptos" w:cs="Times New Roman"/>
          <w:sz w:val="24"/>
          <w:szCs w:val="24"/>
        </w:rPr>
      </w:pPr>
      <w:r w:rsidRPr="00F174EB">
        <w:rPr>
          <w:rFonts w:ascii="Aptos" w:hAnsi="Aptos" w:cs="Times New Roman"/>
          <w:sz w:val="24"/>
          <w:szCs w:val="24"/>
        </w:rPr>
        <w:t>Сохранность логина и пароля доступа в личный кабинет</w:t>
      </w:r>
      <w:r w:rsidR="00175162" w:rsidRPr="00F174EB">
        <w:rPr>
          <w:rFonts w:ascii="Aptos" w:hAnsi="Aptos" w:cs="Times New Roman"/>
          <w:sz w:val="24"/>
          <w:szCs w:val="24"/>
        </w:rPr>
        <w:t xml:space="preserve"> </w:t>
      </w:r>
      <w:r w:rsidRPr="00F174EB">
        <w:rPr>
          <w:rFonts w:ascii="Aptos" w:hAnsi="Aptos" w:cs="Times New Roman"/>
          <w:sz w:val="24"/>
          <w:szCs w:val="24"/>
        </w:rPr>
        <w:t>лежит на стороне клиента</w:t>
      </w:r>
      <w:r w:rsidR="0068130B" w:rsidRPr="00F174EB">
        <w:rPr>
          <w:rFonts w:ascii="Aptos" w:hAnsi="Aptos" w:cs="Times New Roman"/>
          <w:sz w:val="24"/>
          <w:szCs w:val="24"/>
        </w:rPr>
        <w:t xml:space="preserve"> (рекомендуется регулярно менять пароль</w:t>
      </w:r>
      <w:r w:rsidR="00447888" w:rsidRPr="00F174EB">
        <w:rPr>
          <w:rFonts w:ascii="Aptos" w:hAnsi="Aptos" w:cs="Times New Roman"/>
          <w:sz w:val="24"/>
          <w:szCs w:val="24"/>
        </w:rPr>
        <w:t xml:space="preserve">, в случае необходимости его восстановления написать на </w:t>
      </w:r>
      <w:r w:rsidR="00447888" w:rsidRPr="00F174EB">
        <w:rPr>
          <w:rFonts w:ascii="Aptos" w:hAnsi="Aptos" w:cs="Times New Roman"/>
          <w:sz w:val="24"/>
          <w:szCs w:val="24"/>
          <w:lang w:val="en-US"/>
        </w:rPr>
        <w:t>support</w:t>
      </w:r>
      <w:r w:rsidR="00447888" w:rsidRPr="00F174EB">
        <w:rPr>
          <w:rFonts w:ascii="Aptos" w:hAnsi="Aptos" w:cs="Times New Roman"/>
          <w:sz w:val="24"/>
          <w:szCs w:val="24"/>
        </w:rPr>
        <w:t>@</w:t>
      </w:r>
      <w:r w:rsidR="00447888" w:rsidRPr="00F174EB">
        <w:rPr>
          <w:rFonts w:ascii="Aptos" w:hAnsi="Aptos" w:cs="Times New Roman"/>
          <w:sz w:val="24"/>
          <w:szCs w:val="24"/>
          <w:lang w:val="en-US"/>
        </w:rPr>
        <w:t>vitup</w:t>
      </w:r>
      <w:r w:rsidR="00447888" w:rsidRPr="00F174EB">
        <w:rPr>
          <w:rFonts w:ascii="Aptos" w:hAnsi="Aptos" w:cs="Times New Roman"/>
          <w:sz w:val="24"/>
          <w:szCs w:val="24"/>
        </w:rPr>
        <w:t>.</w:t>
      </w:r>
      <w:r w:rsidR="00447888" w:rsidRPr="00F174EB">
        <w:rPr>
          <w:rFonts w:ascii="Aptos" w:hAnsi="Aptos" w:cs="Times New Roman"/>
          <w:sz w:val="24"/>
          <w:szCs w:val="24"/>
          <w:lang w:val="en-US"/>
        </w:rPr>
        <w:t>ru</w:t>
      </w:r>
      <w:r w:rsidR="0068130B" w:rsidRPr="00F174EB">
        <w:rPr>
          <w:rFonts w:ascii="Aptos" w:hAnsi="Aptos" w:cs="Times New Roman"/>
          <w:sz w:val="24"/>
          <w:szCs w:val="24"/>
        </w:rPr>
        <w:t>)</w:t>
      </w:r>
      <w:r w:rsidR="00570253" w:rsidRPr="00F174EB">
        <w:rPr>
          <w:rFonts w:ascii="Aptos" w:hAnsi="Aptos" w:cs="Times New Roman"/>
          <w:sz w:val="24"/>
          <w:szCs w:val="24"/>
        </w:rPr>
        <w:t>.</w:t>
      </w:r>
    </w:p>
    <w:p w14:paraId="68275E24" w14:textId="77777777" w:rsidR="00B91BD4" w:rsidRPr="00F174EB" w:rsidRDefault="00B91BD4" w:rsidP="003B208B">
      <w:pPr>
        <w:tabs>
          <w:tab w:val="left" w:pos="993"/>
        </w:tabs>
        <w:ind w:left="142" w:firstLine="426"/>
        <w:jc w:val="both"/>
        <w:rPr>
          <w:rFonts w:ascii="Aptos" w:hAnsi="Aptos" w:cs="Times New Roman"/>
          <w:sz w:val="24"/>
          <w:szCs w:val="24"/>
        </w:rPr>
      </w:pPr>
    </w:p>
    <w:p w14:paraId="35E47DCA" w14:textId="0FCDC7B6" w:rsidR="00043BD5" w:rsidRPr="00F174EB" w:rsidRDefault="001C35FE" w:rsidP="003B208B">
      <w:pPr>
        <w:tabs>
          <w:tab w:val="left" w:pos="993"/>
        </w:tabs>
        <w:ind w:left="142" w:firstLine="426"/>
        <w:jc w:val="both"/>
        <w:rPr>
          <w:rFonts w:ascii="Aptos" w:hAnsi="Aptos" w:cs="Times New Roman"/>
          <w:sz w:val="24"/>
          <w:szCs w:val="24"/>
        </w:rPr>
      </w:pPr>
      <w:r w:rsidRPr="00F174EB">
        <w:rPr>
          <w:rFonts w:ascii="Aptos" w:hAnsi="Aptos" w:cs="Times New Roman"/>
          <w:sz w:val="24"/>
          <w:szCs w:val="24"/>
        </w:rPr>
        <w:t>Куда обращаться с вопросами?</w:t>
      </w:r>
    </w:p>
    <w:p w14:paraId="371DD5BE" w14:textId="0D5F001F" w:rsidR="001C35FE" w:rsidRPr="00F174EB" w:rsidRDefault="001C35FE" w:rsidP="003B208B">
      <w:pPr>
        <w:tabs>
          <w:tab w:val="left" w:pos="993"/>
        </w:tabs>
        <w:ind w:left="142" w:firstLine="426"/>
        <w:jc w:val="both"/>
        <w:rPr>
          <w:rFonts w:ascii="Aptos" w:hAnsi="Aptos" w:cs="Times New Roman"/>
          <w:sz w:val="24"/>
          <w:szCs w:val="24"/>
        </w:rPr>
      </w:pPr>
      <w:r w:rsidRPr="00F174EB">
        <w:rPr>
          <w:rFonts w:ascii="Aptos" w:hAnsi="Aptos" w:cs="Times New Roman"/>
          <w:sz w:val="24"/>
          <w:szCs w:val="24"/>
        </w:rPr>
        <w:t>Техническая поддержка работы сайта</w:t>
      </w:r>
      <w:r w:rsidR="00121E63" w:rsidRPr="00F174EB">
        <w:rPr>
          <w:rFonts w:ascii="Aptos" w:hAnsi="Aptos" w:cs="Times New Roman"/>
          <w:sz w:val="24"/>
          <w:szCs w:val="24"/>
        </w:rPr>
        <w:t xml:space="preserve"> и личного кабинета</w:t>
      </w:r>
      <w:r w:rsidR="001D2D73" w:rsidRPr="00F174EB">
        <w:rPr>
          <w:rFonts w:ascii="Aptos" w:hAnsi="Aptos" w:cs="Times New Roman"/>
          <w:sz w:val="24"/>
          <w:szCs w:val="24"/>
        </w:rPr>
        <w:t xml:space="preserve"> </w:t>
      </w:r>
      <w:hyperlink r:id="rId7" w:history="1">
        <w:r w:rsidR="001D2D73" w:rsidRPr="00F174EB">
          <w:rPr>
            <w:rStyle w:val="a4"/>
            <w:rFonts w:ascii="Aptos" w:hAnsi="Aptos" w:cs="Times New Roman"/>
            <w:sz w:val="24"/>
            <w:szCs w:val="24"/>
            <w:lang w:val="en-US"/>
          </w:rPr>
          <w:t>support</w:t>
        </w:r>
        <w:r w:rsidR="001D2D73" w:rsidRPr="00F174EB">
          <w:rPr>
            <w:rStyle w:val="a4"/>
            <w:rFonts w:ascii="Aptos" w:hAnsi="Aptos" w:cs="Times New Roman"/>
            <w:sz w:val="24"/>
            <w:szCs w:val="24"/>
          </w:rPr>
          <w:t>@</w:t>
        </w:r>
        <w:r w:rsidR="001D2D73" w:rsidRPr="00F174EB">
          <w:rPr>
            <w:rStyle w:val="a4"/>
            <w:rFonts w:ascii="Aptos" w:hAnsi="Aptos" w:cs="Times New Roman"/>
            <w:sz w:val="24"/>
            <w:szCs w:val="24"/>
            <w:lang w:val="en-US"/>
          </w:rPr>
          <w:t>vitup</w:t>
        </w:r>
        <w:r w:rsidR="001D2D73" w:rsidRPr="00F174EB">
          <w:rPr>
            <w:rStyle w:val="a4"/>
            <w:rFonts w:ascii="Aptos" w:hAnsi="Aptos" w:cs="Times New Roman"/>
            <w:sz w:val="24"/>
            <w:szCs w:val="24"/>
          </w:rPr>
          <w:t>.</w:t>
        </w:r>
        <w:r w:rsidR="001D2D73" w:rsidRPr="00F174EB">
          <w:rPr>
            <w:rStyle w:val="a4"/>
            <w:rFonts w:ascii="Aptos" w:hAnsi="Aptos" w:cs="Times New Roman"/>
            <w:sz w:val="24"/>
            <w:szCs w:val="24"/>
            <w:lang w:val="en-US"/>
          </w:rPr>
          <w:t>ru</w:t>
        </w:r>
      </w:hyperlink>
    </w:p>
    <w:p w14:paraId="67BA72A9" w14:textId="21354A21" w:rsidR="001D2D73" w:rsidRPr="00F174EB" w:rsidRDefault="001D2D73" w:rsidP="003B208B">
      <w:pPr>
        <w:tabs>
          <w:tab w:val="left" w:pos="993"/>
        </w:tabs>
        <w:ind w:left="142" w:firstLine="426"/>
        <w:jc w:val="both"/>
        <w:rPr>
          <w:rFonts w:ascii="Aptos" w:hAnsi="Aptos" w:cs="Times New Roman"/>
          <w:sz w:val="24"/>
          <w:szCs w:val="24"/>
        </w:rPr>
      </w:pPr>
      <w:r w:rsidRPr="00F174EB">
        <w:rPr>
          <w:rFonts w:ascii="Aptos" w:hAnsi="Aptos" w:cs="Times New Roman"/>
          <w:sz w:val="24"/>
          <w:szCs w:val="24"/>
        </w:rPr>
        <w:t>Вопросы по заказам</w:t>
      </w:r>
      <w:r w:rsidR="005575E3" w:rsidRPr="00F174EB">
        <w:rPr>
          <w:rFonts w:ascii="Aptos" w:hAnsi="Aptos" w:cs="Times New Roman"/>
          <w:sz w:val="24"/>
          <w:szCs w:val="24"/>
        </w:rPr>
        <w:t xml:space="preserve"> – непосредственно вашему торговому представителю</w:t>
      </w:r>
    </w:p>
    <w:p w14:paraId="32E5AAB8" w14:textId="7D1DD271" w:rsidR="005575E3" w:rsidRPr="00F174EB" w:rsidRDefault="005575E3" w:rsidP="003B208B">
      <w:pPr>
        <w:tabs>
          <w:tab w:val="left" w:pos="993"/>
        </w:tabs>
        <w:ind w:left="142" w:firstLine="426"/>
        <w:jc w:val="both"/>
        <w:rPr>
          <w:rFonts w:ascii="Aptos" w:hAnsi="Aptos" w:cs="Times New Roman"/>
          <w:sz w:val="24"/>
          <w:szCs w:val="24"/>
        </w:rPr>
      </w:pPr>
      <w:r w:rsidRPr="00F174EB">
        <w:rPr>
          <w:rFonts w:ascii="Aptos" w:hAnsi="Aptos" w:cs="Times New Roman"/>
          <w:sz w:val="24"/>
          <w:szCs w:val="24"/>
        </w:rPr>
        <w:t xml:space="preserve">Вопросы по ценообразованию/скидкам </w:t>
      </w:r>
      <w:hyperlink r:id="rId8" w:history="1">
        <w:r w:rsidRPr="00F174EB">
          <w:rPr>
            <w:rStyle w:val="a4"/>
            <w:rFonts w:ascii="Aptos" w:hAnsi="Aptos" w:cs="Times New Roman"/>
            <w:sz w:val="24"/>
            <w:szCs w:val="24"/>
            <w:lang w:val="en-US"/>
          </w:rPr>
          <w:t>sales</w:t>
        </w:r>
        <w:r w:rsidRPr="00F174EB">
          <w:rPr>
            <w:rStyle w:val="a4"/>
            <w:rFonts w:ascii="Aptos" w:hAnsi="Aptos" w:cs="Times New Roman"/>
            <w:sz w:val="24"/>
            <w:szCs w:val="24"/>
          </w:rPr>
          <w:t>@</w:t>
        </w:r>
        <w:r w:rsidRPr="00F174EB">
          <w:rPr>
            <w:rStyle w:val="a4"/>
            <w:rFonts w:ascii="Aptos" w:hAnsi="Aptos" w:cs="Times New Roman"/>
            <w:sz w:val="24"/>
            <w:szCs w:val="24"/>
            <w:lang w:val="en-US"/>
          </w:rPr>
          <w:t>vitup</w:t>
        </w:r>
        <w:r w:rsidRPr="00F174EB">
          <w:rPr>
            <w:rStyle w:val="a4"/>
            <w:rFonts w:ascii="Aptos" w:hAnsi="Aptos" w:cs="Times New Roman"/>
            <w:sz w:val="24"/>
            <w:szCs w:val="24"/>
          </w:rPr>
          <w:t>.</w:t>
        </w:r>
        <w:r w:rsidRPr="00F174EB">
          <w:rPr>
            <w:rStyle w:val="a4"/>
            <w:rFonts w:ascii="Aptos" w:hAnsi="Aptos" w:cs="Times New Roman"/>
            <w:sz w:val="24"/>
            <w:szCs w:val="24"/>
            <w:lang w:val="en-US"/>
          </w:rPr>
          <w:t>ru</w:t>
        </w:r>
      </w:hyperlink>
    </w:p>
    <w:p w14:paraId="7F42ACE1" w14:textId="3608DBF3" w:rsidR="005575E3" w:rsidRPr="00F174EB" w:rsidRDefault="009A0F38" w:rsidP="003B208B">
      <w:pPr>
        <w:tabs>
          <w:tab w:val="left" w:pos="993"/>
        </w:tabs>
        <w:ind w:left="142" w:firstLine="426"/>
        <w:jc w:val="both"/>
        <w:rPr>
          <w:rFonts w:ascii="Aptos" w:hAnsi="Aptos" w:cs="Times New Roman"/>
          <w:sz w:val="24"/>
          <w:szCs w:val="24"/>
        </w:rPr>
      </w:pPr>
      <w:r w:rsidRPr="00F174EB">
        <w:rPr>
          <w:rFonts w:ascii="Aptos" w:hAnsi="Aptos" w:cs="Times New Roman"/>
          <w:sz w:val="24"/>
          <w:szCs w:val="24"/>
        </w:rPr>
        <w:t>Так же можно воспользоваться формой обратной связи на сайте 24/7.</w:t>
      </w:r>
    </w:p>
    <w:p w14:paraId="72530046" w14:textId="77777777" w:rsidR="00F174EB" w:rsidRPr="00F174EB" w:rsidRDefault="00F174EB" w:rsidP="003B208B">
      <w:pPr>
        <w:tabs>
          <w:tab w:val="left" w:pos="993"/>
        </w:tabs>
        <w:ind w:left="142" w:firstLine="426"/>
        <w:jc w:val="both"/>
        <w:rPr>
          <w:rFonts w:ascii="Aptos" w:hAnsi="Aptos" w:cs="Times New Roman"/>
          <w:sz w:val="24"/>
          <w:szCs w:val="24"/>
          <w:lang w:val="en-US"/>
        </w:rPr>
      </w:pPr>
    </w:p>
    <w:p w14:paraId="78836BBD" w14:textId="77777777" w:rsidR="00F174EB" w:rsidRPr="00F174EB" w:rsidRDefault="00F174EB" w:rsidP="003B208B">
      <w:pPr>
        <w:tabs>
          <w:tab w:val="left" w:pos="993"/>
        </w:tabs>
        <w:ind w:left="142" w:firstLine="426"/>
        <w:jc w:val="both"/>
        <w:rPr>
          <w:rFonts w:ascii="Aptos" w:hAnsi="Aptos" w:cs="Times New Roman"/>
          <w:sz w:val="28"/>
          <w:lang w:val="en-US"/>
        </w:rPr>
      </w:pPr>
    </w:p>
    <w:sectPr w:rsidR="00F174EB" w:rsidRPr="00F174EB" w:rsidSect="00B8080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341B3"/>
    <w:multiLevelType w:val="hybridMultilevel"/>
    <w:tmpl w:val="8D88355E"/>
    <w:lvl w:ilvl="0" w:tplc="EE2EF8E2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1E1988"/>
    <w:multiLevelType w:val="hybridMultilevel"/>
    <w:tmpl w:val="396C47C0"/>
    <w:lvl w:ilvl="0" w:tplc="E478837E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77685B"/>
    <w:multiLevelType w:val="multilevel"/>
    <w:tmpl w:val="8BC2281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E1460FB"/>
    <w:multiLevelType w:val="hybridMultilevel"/>
    <w:tmpl w:val="3BB29804"/>
    <w:lvl w:ilvl="0" w:tplc="68C002DE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27B01A6"/>
    <w:multiLevelType w:val="hybridMultilevel"/>
    <w:tmpl w:val="4E1A90CE"/>
    <w:lvl w:ilvl="0" w:tplc="037E68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3A2C78"/>
    <w:multiLevelType w:val="hybridMultilevel"/>
    <w:tmpl w:val="09E61882"/>
    <w:lvl w:ilvl="0" w:tplc="03F418B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81E6D25"/>
    <w:multiLevelType w:val="hybridMultilevel"/>
    <w:tmpl w:val="0ABACA3C"/>
    <w:lvl w:ilvl="0" w:tplc="89645FC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794105419">
    <w:abstractNumId w:val="5"/>
  </w:num>
  <w:num w:numId="2" w16cid:durableId="1944416275">
    <w:abstractNumId w:val="0"/>
  </w:num>
  <w:num w:numId="3" w16cid:durableId="1023477619">
    <w:abstractNumId w:val="3"/>
  </w:num>
  <w:num w:numId="4" w16cid:durableId="1018698250">
    <w:abstractNumId w:val="4"/>
  </w:num>
  <w:num w:numId="5" w16cid:durableId="346759503">
    <w:abstractNumId w:val="1"/>
  </w:num>
  <w:num w:numId="6" w16cid:durableId="844586603">
    <w:abstractNumId w:val="2"/>
  </w:num>
  <w:num w:numId="7" w16cid:durableId="4440087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866"/>
    <w:rsid w:val="00017F1C"/>
    <w:rsid w:val="00020009"/>
    <w:rsid w:val="0002499F"/>
    <w:rsid w:val="00043BD5"/>
    <w:rsid w:val="00043C49"/>
    <w:rsid w:val="00067841"/>
    <w:rsid w:val="000906DC"/>
    <w:rsid w:val="00092B23"/>
    <w:rsid w:val="000C1A7C"/>
    <w:rsid w:val="000E2019"/>
    <w:rsid w:val="000E2E99"/>
    <w:rsid w:val="000E41C5"/>
    <w:rsid w:val="00100822"/>
    <w:rsid w:val="00121E63"/>
    <w:rsid w:val="001503A9"/>
    <w:rsid w:val="00164269"/>
    <w:rsid w:val="00175162"/>
    <w:rsid w:val="001A48F5"/>
    <w:rsid w:val="001A5944"/>
    <w:rsid w:val="001B2BB8"/>
    <w:rsid w:val="001B7BE3"/>
    <w:rsid w:val="001C35FE"/>
    <w:rsid w:val="001D2D73"/>
    <w:rsid w:val="001D76CD"/>
    <w:rsid w:val="001E0BF5"/>
    <w:rsid w:val="001F5ACE"/>
    <w:rsid w:val="00214245"/>
    <w:rsid w:val="00246DA3"/>
    <w:rsid w:val="002D7866"/>
    <w:rsid w:val="0033419B"/>
    <w:rsid w:val="00364A50"/>
    <w:rsid w:val="00383CD1"/>
    <w:rsid w:val="0039205A"/>
    <w:rsid w:val="003A493D"/>
    <w:rsid w:val="003A72F9"/>
    <w:rsid w:val="003B208B"/>
    <w:rsid w:val="003D6FCA"/>
    <w:rsid w:val="003E45E4"/>
    <w:rsid w:val="00416A77"/>
    <w:rsid w:val="0041770B"/>
    <w:rsid w:val="00421330"/>
    <w:rsid w:val="00447888"/>
    <w:rsid w:val="00462FAF"/>
    <w:rsid w:val="00471E4A"/>
    <w:rsid w:val="004A1266"/>
    <w:rsid w:val="004C2486"/>
    <w:rsid w:val="004E1317"/>
    <w:rsid w:val="00507FEE"/>
    <w:rsid w:val="00523AA2"/>
    <w:rsid w:val="00526EF4"/>
    <w:rsid w:val="00537A0A"/>
    <w:rsid w:val="005575E3"/>
    <w:rsid w:val="00570253"/>
    <w:rsid w:val="00591761"/>
    <w:rsid w:val="005B14A0"/>
    <w:rsid w:val="005E2859"/>
    <w:rsid w:val="005E692B"/>
    <w:rsid w:val="005F08DA"/>
    <w:rsid w:val="006279A7"/>
    <w:rsid w:val="006343FC"/>
    <w:rsid w:val="0063661A"/>
    <w:rsid w:val="0067316A"/>
    <w:rsid w:val="0068130B"/>
    <w:rsid w:val="006A0302"/>
    <w:rsid w:val="006C0634"/>
    <w:rsid w:val="00703569"/>
    <w:rsid w:val="0071193B"/>
    <w:rsid w:val="00714DBD"/>
    <w:rsid w:val="007575F0"/>
    <w:rsid w:val="007A626A"/>
    <w:rsid w:val="007F3B75"/>
    <w:rsid w:val="00805FD4"/>
    <w:rsid w:val="00812350"/>
    <w:rsid w:val="00827DE7"/>
    <w:rsid w:val="00885786"/>
    <w:rsid w:val="00896E0C"/>
    <w:rsid w:val="008A0BEF"/>
    <w:rsid w:val="008C0578"/>
    <w:rsid w:val="00903BF0"/>
    <w:rsid w:val="00916134"/>
    <w:rsid w:val="00930132"/>
    <w:rsid w:val="0094301E"/>
    <w:rsid w:val="0095110A"/>
    <w:rsid w:val="00982250"/>
    <w:rsid w:val="00983DE2"/>
    <w:rsid w:val="00992BCA"/>
    <w:rsid w:val="009A0F38"/>
    <w:rsid w:val="009A3748"/>
    <w:rsid w:val="009A3925"/>
    <w:rsid w:val="009D6A5E"/>
    <w:rsid w:val="009E0FEF"/>
    <w:rsid w:val="009F384A"/>
    <w:rsid w:val="009F7FD9"/>
    <w:rsid w:val="00A00C16"/>
    <w:rsid w:val="00A37792"/>
    <w:rsid w:val="00AE1A99"/>
    <w:rsid w:val="00AF1FD5"/>
    <w:rsid w:val="00B8080C"/>
    <w:rsid w:val="00B8321C"/>
    <w:rsid w:val="00B87E2D"/>
    <w:rsid w:val="00B91BD4"/>
    <w:rsid w:val="00BC754D"/>
    <w:rsid w:val="00BD6D1C"/>
    <w:rsid w:val="00BF1CA4"/>
    <w:rsid w:val="00C17D55"/>
    <w:rsid w:val="00C73A7B"/>
    <w:rsid w:val="00C73D20"/>
    <w:rsid w:val="00C81A68"/>
    <w:rsid w:val="00C9683D"/>
    <w:rsid w:val="00C969C4"/>
    <w:rsid w:val="00CD07CB"/>
    <w:rsid w:val="00CE492A"/>
    <w:rsid w:val="00CE5D5A"/>
    <w:rsid w:val="00CF0DB3"/>
    <w:rsid w:val="00D14044"/>
    <w:rsid w:val="00D60330"/>
    <w:rsid w:val="00D62F43"/>
    <w:rsid w:val="00D82A5D"/>
    <w:rsid w:val="00DA671D"/>
    <w:rsid w:val="00DE3136"/>
    <w:rsid w:val="00E12115"/>
    <w:rsid w:val="00E22E4B"/>
    <w:rsid w:val="00E31B73"/>
    <w:rsid w:val="00E41135"/>
    <w:rsid w:val="00E6093B"/>
    <w:rsid w:val="00F057CA"/>
    <w:rsid w:val="00F167EB"/>
    <w:rsid w:val="00F174EB"/>
    <w:rsid w:val="00F665F5"/>
    <w:rsid w:val="00F821F2"/>
    <w:rsid w:val="00F92A25"/>
    <w:rsid w:val="00FC7A38"/>
    <w:rsid w:val="00FE39A6"/>
    <w:rsid w:val="00FE7272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CCFE"/>
  <w15:chartTrackingRefBased/>
  <w15:docId w15:val="{0DBA7270-B28E-4DC7-9458-CED09DDE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8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080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0302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B91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91BD4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B9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0E2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vitup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vitu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es@vitup.ru" TargetMode="External"/><Relationship Id="rId5" Type="http://schemas.openxmlformats.org/officeDocument/2006/relationships/hyperlink" Target="mailto:support@vitup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Dmitriy Popov</cp:lastModifiedBy>
  <cp:revision>3</cp:revision>
  <cp:lastPrinted>2024-07-30T06:04:00Z</cp:lastPrinted>
  <dcterms:created xsi:type="dcterms:W3CDTF">2024-07-30T09:18:00Z</dcterms:created>
  <dcterms:modified xsi:type="dcterms:W3CDTF">2024-07-30T09:27:00Z</dcterms:modified>
</cp:coreProperties>
</file>